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4CCB" w14:textId="6AE70576" w:rsidR="00075A0E" w:rsidRPr="00077AF1" w:rsidRDefault="00075A0E" w:rsidP="00915EC2">
      <w:pPr>
        <w:pStyle w:val="berschrift1"/>
        <w:numPr>
          <w:ilvl w:val="0"/>
          <w:numId w:val="0"/>
        </w:numPr>
        <w:spacing w:line="280" w:lineRule="atLeast"/>
        <w:rPr>
          <w:rFonts w:ascii="Arial" w:hAnsi="Arial"/>
          <w:b/>
          <w:bCs/>
          <w:noProof/>
          <w:sz w:val="28"/>
        </w:rPr>
      </w:pPr>
      <w:bookmarkStart w:id="0" w:name="_Toc350084896"/>
      <w:r w:rsidRPr="00077AF1">
        <w:rPr>
          <w:rFonts w:ascii="Arial" w:hAnsi="Arial"/>
          <w:b/>
          <w:bCs/>
          <w:noProof/>
          <w:sz w:val="28"/>
        </w:rPr>
        <w:t xml:space="preserve">Prozessmanagement </w:t>
      </w:r>
      <w:r w:rsidR="00CE0B43" w:rsidRPr="00077AF1">
        <w:rPr>
          <w:rFonts w:ascii="Arial" w:hAnsi="Arial"/>
          <w:b/>
          <w:bCs/>
          <w:noProof/>
          <w:sz w:val="28"/>
        </w:rPr>
        <w:t xml:space="preserve">(PzM) </w:t>
      </w:r>
      <w:r w:rsidRPr="00077AF1">
        <w:rPr>
          <w:rFonts w:ascii="Arial" w:hAnsi="Arial"/>
          <w:b/>
          <w:bCs/>
          <w:noProof/>
          <w:sz w:val="28"/>
        </w:rPr>
        <w:t>Self-Assessment Fragebogen</w:t>
      </w:r>
      <w:bookmarkEnd w:id="0"/>
    </w:p>
    <w:p w14:paraId="3E64C15E" w14:textId="77777777" w:rsidR="00075A0E" w:rsidRPr="00472974" w:rsidRDefault="00075A0E" w:rsidP="00075A0E">
      <w:pPr>
        <w:rPr>
          <w:rFonts w:ascii="Arial" w:hAnsi="Arial"/>
          <w:szCs w:val="24"/>
          <w:lang w:val="de-AT"/>
        </w:rPr>
      </w:pPr>
    </w:p>
    <w:p w14:paraId="3A5B00C6" w14:textId="77777777" w:rsidR="00075A0E" w:rsidRPr="00AA3918" w:rsidRDefault="00075A0E" w:rsidP="00075A0E">
      <w:pPr>
        <w:pStyle w:val="Textkrper3"/>
        <w:rPr>
          <w:rFonts w:ascii="Arial" w:hAnsi="Arial" w:cs="Arial"/>
          <w:sz w:val="20"/>
          <w:lang w:val="de-AT"/>
        </w:rPr>
      </w:pPr>
      <w:r w:rsidRPr="00AA3918">
        <w:rPr>
          <w:rFonts w:ascii="Arial" w:hAnsi="Arial" w:cs="Arial"/>
          <w:sz w:val="20"/>
          <w:lang w:val="de-AT"/>
        </w:rPr>
        <w:t xml:space="preserve">Bitte kreuzen Sie nachstehend an, wie hoch Sie Ihr </w:t>
      </w:r>
      <w:proofErr w:type="spellStart"/>
      <w:r w:rsidRPr="00AA3918">
        <w:rPr>
          <w:rFonts w:ascii="Arial" w:hAnsi="Arial" w:cs="Arial"/>
          <w:sz w:val="20"/>
          <w:lang w:val="de-AT"/>
        </w:rPr>
        <w:t>PzM</w:t>
      </w:r>
      <w:proofErr w:type="spellEnd"/>
      <w:r w:rsidRPr="00AA3918">
        <w:rPr>
          <w:rFonts w:ascii="Arial" w:hAnsi="Arial" w:cs="Arial"/>
          <w:sz w:val="20"/>
          <w:lang w:val="de-AT"/>
        </w:rPr>
        <w:t xml:space="preserve">-Wissen und Ihre </w:t>
      </w:r>
      <w:proofErr w:type="spellStart"/>
      <w:r w:rsidRPr="00AA3918">
        <w:rPr>
          <w:rFonts w:ascii="Arial" w:hAnsi="Arial" w:cs="Arial"/>
          <w:sz w:val="20"/>
          <w:lang w:val="de-AT"/>
        </w:rPr>
        <w:t>PzM</w:t>
      </w:r>
      <w:proofErr w:type="spellEnd"/>
      <w:r w:rsidRPr="00AA3918">
        <w:rPr>
          <w:rFonts w:ascii="Arial" w:hAnsi="Arial" w:cs="Arial"/>
          <w:sz w:val="20"/>
          <w:lang w:val="de-AT"/>
        </w:rPr>
        <w:t xml:space="preserve">-Erfahrungen einschätzen! Bei der Beurteilung des </w:t>
      </w:r>
      <w:proofErr w:type="spellStart"/>
      <w:r w:rsidRPr="00AA3918">
        <w:rPr>
          <w:rFonts w:ascii="Arial" w:hAnsi="Arial" w:cs="Arial"/>
          <w:sz w:val="20"/>
          <w:lang w:val="de-AT"/>
        </w:rPr>
        <w:t>PzM</w:t>
      </w:r>
      <w:proofErr w:type="spellEnd"/>
      <w:r w:rsidRPr="00AA3918">
        <w:rPr>
          <w:rFonts w:ascii="Arial" w:hAnsi="Arial" w:cs="Arial"/>
          <w:sz w:val="20"/>
          <w:lang w:val="de-AT"/>
        </w:rPr>
        <w:t xml:space="preserve">-Wissens und der </w:t>
      </w:r>
      <w:proofErr w:type="spellStart"/>
      <w:r w:rsidRPr="00AA3918">
        <w:rPr>
          <w:rFonts w:ascii="Arial" w:hAnsi="Arial" w:cs="Arial"/>
          <w:sz w:val="20"/>
          <w:lang w:val="de-AT"/>
        </w:rPr>
        <w:t>PzM</w:t>
      </w:r>
      <w:proofErr w:type="spellEnd"/>
      <w:r w:rsidRPr="00AA3918">
        <w:rPr>
          <w:rFonts w:ascii="Arial" w:hAnsi="Arial" w:cs="Arial"/>
          <w:sz w:val="20"/>
          <w:lang w:val="de-AT"/>
        </w:rPr>
        <w:t xml:space="preserve">-Erfahrungen ist auf die Wissenselemente der </w:t>
      </w:r>
      <w:proofErr w:type="spellStart"/>
      <w:r w:rsidRPr="00AA3918">
        <w:rPr>
          <w:rFonts w:ascii="Arial" w:hAnsi="Arial" w:cs="Arial"/>
          <w:sz w:val="20"/>
          <w:lang w:val="de-AT"/>
        </w:rPr>
        <w:t>pm</w:t>
      </w:r>
      <w:proofErr w:type="spellEnd"/>
      <w:r w:rsidRPr="00AA3918">
        <w:rPr>
          <w:rFonts w:ascii="Arial" w:hAnsi="Arial" w:cs="Arial"/>
          <w:sz w:val="20"/>
          <w:lang w:val="de-AT"/>
        </w:rPr>
        <w:t xml:space="preserve"> </w:t>
      </w:r>
      <w:proofErr w:type="spellStart"/>
      <w:r w:rsidRPr="00AA3918">
        <w:rPr>
          <w:rFonts w:ascii="Arial" w:hAnsi="Arial" w:cs="Arial"/>
          <w:sz w:val="20"/>
          <w:lang w:val="de-AT"/>
        </w:rPr>
        <w:t>baseline</w:t>
      </w:r>
      <w:proofErr w:type="spellEnd"/>
      <w:r w:rsidRPr="00AA3918">
        <w:rPr>
          <w:rFonts w:ascii="Arial" w:hAnsi="Arial" w:cs="Arial"/>
          <w:sz w:val="20"/>
          <w:lang w:val="de-AT"/>
        </w:rPr>
        <w:t xml:space="preserve"> Bezug zu nehmen. Der Beurteilung ist eine Skalierung von 1-5 zu Grunde gelegt, wobei 1 die schwächste und 5 die stärkste mögliche Ausprägung des </w:t>
      </w:r>
      <w:proofErr w:type="spellStart"/>
      <w:r w:rsidRPr="00AA3918">
        <w:rPr>
          <w:rFonts w:ascii="Arial" w:hAnsi="Arial" w:cs="Arial"/>
          <w:sz w:val="20"/>
          <w:lang w:val="de-AT"/>
        </w:rPr>
        <w:t>PzM</w:t>
      </w:r>
      <w:proofErr w:type="spellEnd"/>
      <w:r w:rsidRPr="00AA3918">
        <w:rPr>
          <w:rFonts w:ascii="Arial" w:hAnsi="Arial" w:cs="Arial"/>
          <w:sz w:val="20"/>
          <w:lang w:val="de-AT"/>
        </w:rPr>
        <w:t xml:space="preserve">-Wissens und der </w:t>
      </w:r>
      <w:proofErr w:type="spellStart"/>
      <w:r w:rsidRPr="00AA3918">
        <w:rPr>
          <w:rFonts w:ascii="Arial" w:hAnsi="Arial" w:cs="Arial"/>
          <w:sz w:val="20"/>
          <w:lang w:val="de-AT"/>
        </w:rPr>
        <w:t>PzM</w:t>
      </w:r>
      <w:proofErr w:type="spellEnd"/>
      <w:r w:rsidRPr="00AA3918">
        <w:rPr>
          <w:rFonts w:ascii="Arial" w:hAnsi="Arial" w:cs="Arial"/>
          <w:sz w:val="20"/>
          <w:lang w:val="de-AT"/>
        </w:rPr>
        <w:t>-Erfahrung darstellt. Außerdem interpretieren Sie bitte schlagwortartig Ihr Wissen und Ihre Erfahrungen zu den einzelnen Wissenselementen.</w:t>
      </w:r>
    </w:p>
    <w:p w14:paraId="50398CA9" w14:textId="77777777" w:rsidR="00075A0E" w:rsidRPr="00472974" w:rsidRDefault="00075A0E" w:rsidP="00075A0E">
      <w:pPr>
        <w:pStyle w:val="Kopfzeile"/>
        <w:rPr>
          <w:rFonts w:ascii="Arial" w:hAnsi="Arial" w:cs="Arial"/>
          <w:szCs w:val="24"/>
          <w:lang w:val="de-A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4F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3935"/>
        <w:gridCol w:w="3960"/>
      </w:tblGrid>
      <w:tr w:rsidR="00077AF1" w:rsidRPr="00AA3918" w14:paraId="5B73942A" w14:textId="77777777" w:rsidTr="00077AF1">
        <w:trPr>
          <w:trHeight w:val="350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380E1C" w14:textId="77777777" w:rsidR="00077AF1" w:rsidRPr="00AA3918" w:rsidRDefault="00077AF1" w:rsidP="00EC444F">
            <w:pPr>
              <w:spacing w:before="40" w:after="40"/>
              <w:rPr>
                <w:rFonts w:ascii="Arial" w:hAnsi="Arial"/>
                <w:b/>
                <w:sz w:val="20"/>
                <w:lang w:val="de-AT"/>
              </w:rPr>
            </w:pPr>
          </w:p>
        </w:tc>
        <w:tc>
          <w:tcPr>
            <w:tcW w:w="789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F8236B" w14:textId="3341D5C1" w:rsidR="00077AF1" w:rsidRPr="00AA3918" w:rsidRDefault="00077AF1" w:rsidP="00EC444F">
            <w:pPr>
              <w:spacing w:before="40" w:after="40"/>
              <w:jc w:val="center"/>
              <w:rPr>
                <w:rFonts w:ascii="Arial" w:hAnsi="Arial"/>
                <w:b/>
                <w:sz w:val="20"/>
                <w:lang w:val="de-AT"/>
              </w:rPr>
            </w:pPr>
            <w:r w:rsidRPr="00AA3918">
              <w:rPr>
                <w:rFonts w:ascii="Arial" w:hAnsi="Arial"/>
                <w:b/>
                <w:sz w:val="20"/>
                <w:lang w:val="de-AT"/>
              </w:rPr>
              <w:t>Erklärung</w:t>
            </w:r>
          </w:p>
        </w:tc>
      </w:tr>
      <w:tr w:rsidR="00075A0E" w:rsidRPr="00AA3918" w14:paraId="74EF36B1" w14:textId="77777777" w:rsidTr="00077AF1">
        <w:trPr>
          <w:trHeight w:val="350"/>
        </w:trPr>
        <w:tc>
          <w:tcPr>
            <w:tcW w:w="1465" w:type="dxa"/>
            <w:tcBorders>
              <w:top w:val="nil"/>
              <w:left w:val="nil"/>
            </w:tcBorders>
            <w:shd w:val="clear" w:color="auto" w:fill="auto"/>
          </w:tcPr>
          <w:p w14:paraId="049A931B" w14:textId="77777777" w:rsidR="00075A0E" w:rsidRPr="00AA3918" w:rsidRDefault="00075A0E" w:rsidP="00EC444F">
            <w:pPr>
              <w:spacing w:before="40" w:after="40"/>
              <w:rPr>
                <w:rFonts w:ascii="Arial" w:hAnsi="Arial"/>
                <w:b/>
                <w:sz w:val="20"/>
                <w:lang w:val="de-AT"/>
              </w:rPr>
            </w:pPr>
            <w:r w:rsidRPr="00AA3918">
              <w:rPr>
                <w:rFonts w:ascii="Arial" w:hAnsi="Arial"/>
                <w:b/>
                <w:sz w:val="20"/>
                <w:lang w:val="de-AT"/>
              </w:rPr>
              <w:br/>
            </w:r>
          </w:p>
        </w:tc>
        <w:tc>
          <w:tcPr>
            <w:tcW w:w="3935" w:type="dxa"/>
            <w:shd w:val="clear" w:color="auto" w:fill="auto"/>
          </w:tcPr>
          <w:p w14:paraId="390A2D7A" w14:textId="77777777" w:rsidR="00075A0E" w:rsidRPr="00AA3918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20"/>
                <w:lang w:val="de-AT"/>
              </w:rPr>
            </w:pPr>
            <w:r w:rsidRPr="00AA3918">
              <w:rPr>
                <w:rFonts w:ascii="Arial" w:hAnsi="Arial"/>
                <w:b/>
                <w:sz w:val="20"/>
                <w:lang w:val="de-AT"/>
              </w:rPr>
              <w:t xml:space="preserve">Wissen </w:t>
            </w:r>
            <w:r w:rsidRPr="00AA3918">
              <w:rPr>
                <w:rFonts w:ascii="Arial" w:hAnsi="Arial"/>
                <w:b/>
                <w:sz w:val="20"/>
                <w:lang w:val="de-AT"/>
              </w:rPr>
              <w:br/>
              <w:t>(innerhalb der letzten 10 Jahre)</w:t>
            </w:r>
          </w:p>
        </w:tc>
        <w:tc>
          <w:tcPr>
            <w:tcW w:w="3960" w:type="dxa"/>
            <w:shd w:val="clear" w:color="auto" w:fill="auto"/>
          </w:tcPr>
          <w:p w14:paraId="567F83C6" w14:textId="77777777" w:rsidR="00075A0E" w:rsidRPr="00AA3918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20"/>
                <w:lang w:val="de-AT"/>
              </w:rPr>
            </w:pPr>
            <w:r w:rsidRPr="00AA3918">
              <w:rPr>
                <w:rFonts w:ascii="Arial" w:hAnsi="Arial"/>
                <w:b/>
                <w:sz w:val="20"/>
                <w:lang w:val="de-AT"/>
              </w:rPr>
              <w:t xml:space="preserve">Erfahrung </w:t>
            </w:r>
            <w:r w:rsidRPr="00AA3918">
              <w:rPr>
                <w:rFonts w:ascii="Arial" w:hAnsi="Arial"/>
                <w:b/>
                <w:sz w:val="20"/>
                <w:lang w:val="de-AT"/>
              </w:rPr>
              <w:br/>
              <w:t>(innerhalb der letzten 5 Jahre)</w:t>
            </w:r>
          </w:p>
        </w:tc>
      </w:tr>
      <w:tr w:rsidR="00075A0E" w:rsidRPr="00472974" w14:paraId="34A12434" w14:textId="77777777" w:rsidTr="00915EC2">
        <w:trPr>
          <w:trHeight w:val="794"/>
        </w:trPr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1812167F" w14:textId="7233ECC9" w:rsidR="00075A0E" w:rsidRPr="00472974" w:rsidRDefault="00075A0E" w:rsidP="00915EC2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1: gar nicht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08F5B2B9" w14:textId="77777777" w:rsidR="00075A0E" w:rsidRPr="00472974" w:rsidRDefault="00075A0E" w:rsidP="00915EC2">
            <w:pPr>
              <w:spacing w:before="40" w:after="40"/>
              <w:rPr>
                <w:rFonts w:ascii="Arial" w:hAnsi="Arial"/>
                <w:sz w:val="18"/>
                <w:lang w:val="de-AT"/>
              </w:rPr>
            </w:pPr>
            <w:proofErr w:type="gramStart"/>
            <w:r w:rsidRPr="00472974">
              <w:rPr>
                <w:rFonts w:ascii="Arial" w:hAnsi="Arial"/>
                <w:sz w:val="18"/>
                <w:lang w:val="de-AT"/>
              </w:rPr>
              <w:t>Habe</w:t>
            </w:r>
            <w:proofErr w:type="gramEnd"/>
            <w:r w:rsidRPr="00472974">
              <w:rPr>
                <w:rFonts w:ascii="Arial" w:hAnsi="Arial"/>
                <w:sz w:val="18"/>
                <w:lang w:val="de-AT"/>
              </w:rPr>
              <w:t xml:space="preserve"> kein Wissen zu diesem Punkt</w:t>
            </w:r>
            <w:r>
              <w:rPr>
                <w:rFonts w:ascii="Arial" w:hAnsi="Arial"/>
                <w:sz w:val="18"/>
                <w:lang w:val="de-AT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4D6199B" w14:textId="77777777" w:rsidR="00075A0E" w:rsidRPr="00472974" w:rsidRDefault="00075A0E" w:rsidP="00915EC2">
            <w:pPr>
              <w:spacing w:before="40" w:after="40"/>
              <w:rPr>
                <w:rFonts w:ascii="Arial" w:hAnsi="Arial"/>
                <w:sz w:val="18"/>
                <w:lang w:val="de-AT"/>
              </w:rPr>
            </w:pPr>
            <w:proofErr w:type="gramStart"/>
            <w:r w:rsidRPr="00472974">
              <w:rPr>
                <w:rFonts w:ascii="Arial" w:hAnsi="Arial"/>
                <w:sz w:val="18"/>
                <w:lang w:val="de-AT"/>
              </w:rPr>
              <w:t>Habe</w:t>
            </w:r>
            <w:proofErr w:type="gramEnd"/>
            <w:r w:rsidRPr="00472974">
              <w:rPr>
                <w:rFonts w:ascii="Arial" w:hAnsi="Arial"/>
                <w:sz w:val="18"/>
                <w:lang w:val="de-AT"/>
              </w:rPr>
              <w:t xml:space="preserve"> keine Erfahrung zu diesem Punkt</w:t>
            </w:r>
          </w:p>
        </w:tc>
      </w:tr>
      <w:tr w:rsidR="00075A0E" w:rsidRPr="00472974" w14:paraId="01BDAA5F" w14:textId="77777777" w:rsidTr="00915EC2">
        <w:trPr>
          <w:trHeight w:val="350"/>
        </w:trPr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24F6B104" w14:textId="115265AB" w:rsidR="00075A0E" w:rsidRPr="00472974" w:rsidRDefault="00075A0E" w:rsidP="00915EC2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2: wenig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6F19CEE" w14:textId="77777777" w:rsidR="00075A0E" w:rsidRPr="00472974" w:rsidRDefault="00075A0E" w:rsidP="00915EC2">
            <w:pPr>
              <w:spacing w:before="40" w:after="40"/>
              <w:rPr>
                <w:rFonts w:ascii="Arial" w:hAnsi="Arial"/>
                <w:sz w:val="18"/>
                <w:lang w:val="de-AT"/>
              </w:rPr>
            </w:pPr>
            <w:proofErr w:type="gramStart"/>
            <w:r w:rsidRPr="00472974">
              <w:rPr>
                <w:rFonts w:ascii="Arial" w:hAnsi="Arial"/>
                <w:sz w:val="18"/>
                <w:lang w:val="de-AT"/>
              </w:rPr>
              <w:t>Kenne</w:t>
            </w:r>
            <w:proofErr w:type="gramEnd"/>
            <w:r w:rsidRPr="00472974">
              <w:rPr>
                <w:rFonts w:ascii="Arial" w:hAnsi="Arial"/>
                <w:sz w:val="18"/>
                <w:lang w:val="de-AT"/>
              </w:rPr>
              <w:t xml:space="preserve"> einige Inhalte</w:t>
            </w:r>
            <w:r>
              <w:rPr>
                <w:rFonts w:ascii="Arial" w:hAnsi="Arial"/>
                <w:sz w:val="18"/>
                <w:lang w:val="de-AT"/>
              </w:rPr>
              <w:t>.</w:t>
            </w:r>
            <w:r w:rsidRPr="00472974">
              <w:rPr>
                <w:rFonts w:ascii="Arial" w:hAnsi="Arial"/>
                <w:sz w:val="18"/>
                <w:lang w:val="de-AT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E1E0BF6" w14:textId="77777777" w:rsidR="00075A0E" w:rsidRPr="00472974" w:rsidRDefault="00075A0E" w:rsidP="00915EC2">
            <w:pPr>
              <w:spacing w:before="40" w:after="40"/>
              <w:rPr>
                <w:rFonts w:ascii="Arial" w:hAnsi="Arial"/>
                <w:sz w:val="18"/>
                <w:lang w:val="de-AT"/>
              </w:rPr>
            </w:pPr>
            <w:proofErr w:type="gramStart"/>
            <w:r w:rsidRPr="00472974">
              <w:rPr>
                <w:rFonts w:ascii="Arial" w:hAnsi="Arial"/>
                <w:sz w:val="18"/>
                <w:lang w:val="de-AT"/>
              </w:rPr>
              <w:t>Habe</w:t>
            </w:r>
            <w:proofErr w:type="gramEnd"/>
            <w:r w:rsidRPr="00472974">
              <w:rPr>
                <w:rFonts w:ascii="Arial" w:hAnsi="Arial"/>
                <w:sz w:val="18"/>
                <w:lang w:val="de-AT"/>
              </w:rPr>
              <w:t xml:space="preserve"> einige Aspekte zu diesem Thema miterlebt für einen Prozess / mind</w:t>
            </w:r>
            <w:r>
              <w:rPr>
                <w:rFonts w:ascii="Arial" w:hAnsi="Arial"/>
                <w:sz w:val="18"/>
                <w:lang w:val="de-AT"/>
              </w:rPr>
              <w:t>.</w:t>
            </w:r>
            <w:r w:rsidRPr="00472974">
              <w:rPr>
                <w:rFonts w:ascii="Arial" w:hAnsi="Arial"/>
                <w:sz w:val="18"/>
                <w:lang w:val="de-AT"/>
              </w:rPr>
              <w:t xml:space="preserve"> 1 Phase</w:t>
            </w:r>
            <w:r w:rsidRPr="00472974">
              <w:rPr>
                <w:rFonts w:ascii="Arial" w:hAnsi="Arial"/>
                <w:sz w:val="18"/>
                <w:lang w:val="de-AT"/>
              </w:rPr>
              <w:br/>
              <w:t>(Konzeption, Analyse, Umsetzung)</w:t>
            </w:r>
            <w:r>
              <w:rPr>
                <w:rFonts w:ascii="Arial" w:hAnsi="Arial"/>
                <w:sz w:val="18"/>
                <w:lang w:val="de-AT"/>
              </w:rPr>
              <w:t>.</w:t>
            </w:r>
          </w:p>
        </w:tc>
      </w:tr>
      <w:tr w:rsidR="00075A0E" w:rsidRPr="00472974" w14:paraId="25D2EEF7" w14:textId="77777777" w:rsidTr="00915EC2">
        <w:trPr>
          <w:trHeight w:val="350"/>
        </w:trPr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643DB55B" w14:textId="4D0FCC89" w:rsidR="00075A0E" w:rsidRPr="00472974" w:rsidRDefault="00075A0E" w:rsidP="00915EC2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3:</w:t>
            </w:r>
            <w:r>
              <w:rPr>
                <w:rFonts w:ascii="Arial" w:hAnsi="Arial"/>
                <w:b/>
                <w:sz w:val="18"/>
                <w:lang w:val="de-AT"/>
              </w:rPr>
              <w:t xml:space="preserve"> 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t>durch-schnittlich</w:t>
            </w:r>
          </w:p>
        </w:tc>
        <w:tc>
          <w:tcPr>
            <w:tcW w:w="3935" w:type="dxa"/>
            <w:shd w:val="clear" w:color="auto" w:fill="auto"/>
          </w:tcPr>
          <w:p w14:paraId="2E6362C4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sz w:val="18"/>
                <w:lang w:val="de-AT"/>
              </w:rPr>
            </w:pPr>
            <w:proofErr w:type="gramStart"/>
            <w:r w:rsidRPr="00472974">
              <w:rPr>
                <w:rFonts w:ascii="Arial" w:hAnsi="Arial"/>
                <w:sz w:val="18"/>
                <w:lang w:val="de-AT"/>
              </w:rPr>
              <w:t>Kann</w:t>
            </w:r>
            <w:proofErr w:type="gramEnd"/>
            <w:r w:rsidRPr="00472974">
              <w:rPr>
                <w:rFonts w:ascii="Arial" w:hAnsi="Arial"/>
                <w:sz w:val="18"/>
                <w:lang w:val="de-AT"/>
              </w:rPr>
              <w:t xml:space="preserve"> alle Inhalte der </w:t>
            </w:r>
            <w:r>
              <w:rPr>
                <w:rFonts w:ascii="Arial" w:hAnsi="Arial"/>
                <w:sz w:val="18"/>
                <w:lang w:val="de-AT"/>
              </w:rPr>
              <w:t xml:space="preserve">Prozessmanagement </w:t>
            </w:r>
            <w:r w:rsidRPr="00472974">
              <w:rPr>
                <w:rFonts w:ascii="Arial" w:hAnsi="Arial"/>
                <w:sz w:val="18"/>
                <w:lang w:val="de-AT"/>
              </w:rPr>
              <w:t xml:space="preserve">Baseline </w:t>
            </w:r>
            <w:r>
              <w:rPr>
                <w:rFonts w:ascii="Arial" w:hAnsi="Arial"/>
                <w:sz w:val="18"/>
                <w:lang w:val="de-AT"/>
              </w:rPr>
              <w:t xml:space="preserve">nach TÜV Austria </w:t>
            </w:r>
            <w:r w:rsidRPr="00472974">
              <w:rPr>
                <w:rFonts w:ascii="Arial" w:hAnsi="Arial"/>
                <w:sz w:val="18"/>
                <w:lang w:val="de-AT"/>
              </w:rPr>
              <w:t>abrufen und anwenden</w:t>
            </w:r>
            <w:r>
              <w:rPr>
                <w:rFonts w:ascii="Arial" w:hAnsi="Arial"/>
                <w:sz w:val="18"/>
                <w:lang w:val="de-AT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14:paraId="35D0C99A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sz w:val="18"/>
                <w:lang w:val="de-AT"/>
              </w:rPr>
            </w:pPr>
            <w:proofErr w:type="gramStart"/>
            <w:r w:rsidRPr="00472974">
              <w:rPr>
                <w:rFonts w:ascii="Arial" w:hAnsi="Arial"/>
                <w:sz w:val="18"/>
                <w:lang w:val="de-AT"/>
              </w:rPr>
              <w:t>Habe</w:t>
            </w:r>
            <w:proofErr w:type="gramEnd"/>
            <w:r w:rsidRPr="00472974">
              <w:rPr>
                <w:rFonts w:ascii="Arial" w:hAnsi="Arial"/>
                <w:sz w:val="18"/>
                <w:lang w:val="de-AT"/>
              </w:rPr>
              <w:t xml:space="preserve"> einige Aspekte zu diesem Thema miterlebt für einfache Prozesse &gt;=2 Prozesse oder Phasen (Konzeption, Analyse, Umsetzung)</w:t>
            </w:r>
            <w:r>
              <w:rPr>
                <w:rFonts w:ascii="Arial" w:hAnsi="Arial"/>
                <w:sz w:val="18"/>
                <w:lang w:val="de-AT"/>
              </w:rPr>
              <w:t>.</w:t>
            </w:r>
          </w:p>
        </w:tc>
      </w:tr>
      <w:tr w:rsidR="00075A0E" w:rsidRPr="00472974" w14:paraId="24D07BFB" w14:textId="77777777" w:rsidTr="00915EC2">
        <w:trPr>
          <w:trHeight w:val="350"/>
        </w:trPr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2826414A" w14:textId="77777777" w:rsidR="00075A0E" w:rsidRPr="00472974" w:rsidRDefault="00075A0E" w:rsidP="00915EC2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4: viel</w:t>
            </w:r>
          </w:p>
        </w:tc>
        <w:tc>
          <w:tcPr>
            <w:tcW w:w="3935" w:type="dxa"/>
            <w:shd w:val="clear" w:color="auto" w:fill="auto"/>
          </w:tcPr>
          <w:p w14:paraId="5EA37944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sz w:val="18"/>
                <w:lang w:val="de-AT"/>
              </w:rPr>
            </w:pPr>
            <w:proofErr w:type="gramStart"/>
            <w:r w:rsidRPr="00472974">
              <w:rPr>
                <w:rFonts w:ascii="Arial" w:hAnsi="Arial"/>
                <w:sz w:val="18"/>
                <w:lang w:val="de-AT"/>
              </w:rPr>
              <w:t>Kenne</w:t>
            </w:r>
            <w:proofErr w:type="gramEnd"/>
            <w:r w:rsidRPr="00472974">
              <w:rPr>
                <w:rFonts w:ascii="Arial" w:hAnsi="Arial"/>
                <w:sz w:val="18"/>
                <w:lang w:val="de-AT"/>
              </w:rPr>
              <w:t xml:space="preserve"> Referenzliteratur aus der </w:t>
            </w:r>
            <w:r>
              <w:rPr>
                <w:rFonts w:ascii="Arial" w:hAnsi="Arial"/>
                <w:sz w:val="18"/>
                <w:lang w:val="de-AT"/>
              </w:rPr>
              <w:t xml:space="preserve">Prozessmanagement </w:t>
            </w:r>
            <w:r w:rsidRPr="00472974">
              <w:rPr>
                <w:rFonts w:ascii="Arial" w:hAnsi="Arial"/>
                <w:sz w:val="18"/>
                <w:lang w:val="de-AT"/>
              </w:rPr>
              <w:t xml:space="preserve">Baseline </w:t>
            </w:r>
            <w:r>
              <w:rPr>
                <w:rFonts w:ascii="Arial" w:hAnsi="Arial"/>
                <w:sz w:val="18"/>
                <w:lang w:val="de-AT"/>
              </w:rPr>
              <w:t xml:space="preserve">nach TÜV Austria </w:t>
            </w:r>
            <w:r w:rsidRPr="00472974">
              <w:rPr>
                <w:rFonts w:ascii="Arial" w:hAnsi="Arial"/>
                <w:sz w:val="18"/>
                <w:lang w:val="de-AT"/>
              </w:rPr>
              <w:t xml:space="preserve">bzw. </w:t>
            </w:r>
            <w:r>
              <w:rPr>
                <w:rFonts w:ascii="Arial" w:hAnsi="Arial"/>
                <w:sz w:val="18"/>
                <w:lang w:val="de-AT"/>
              </w:rPr>
              <w:t>aus</w:t>
            </w:r>
            <w:r w:rsidRPr="00472974">
              <w:rPr>
                <w:rFonts w:ascii="Arial" w:hAnsi="Arial"/>
                <w:sz w:val="18"/>
                <w:lang w:val="de-AT"/>
              </w:rPr>
              <w:t xml:space="preserve"> entsprechenden Trainings</w:t>
            </w:r>
            <w:r>
              <w:rPr>
                <w:rFonts w:ascii="Arial" w:hAnsi="Arial"/>
                <w:sz w:val="18"/>
                <w:lang w:val="de-AT"/>
              </w:rPr>
              <w:t>.</w:t>
            </w:r>
            <w:r w:rsidRPr="00472974">
              <w:rPr>
                <w:rFonts w:ascii="Arial" w:hAnsi="Arial"/>
                <w:sz w:val="18"/>
                <w:lang w:val="de-AT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4070072F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sz w:val="18"/>
                <w:lang w:val="de-AT"/>
              </w:rPr>
            </w:pPr>
            <w:proofErr w:type="gramStart"/>
            <w:r w:rsidRPr="00472974">
              <w:rPr>
                <w:rFonts w:ascii="Arial" w:hAnsi="Arial"/>
                <w:sz w:val="18"/>
                <w:lang w:val="de-AT"/>
              </w:rPr>
              <w:t>Habe</w:t>
            </w:r>
            <w:proofErr w:type="gramEnd"/>
            <w:r w:rsidRPr="00472974">
              <w:rPr>
                <w:rFonts w:ascii="Arial" w:hAnsi="Arial"/>
                <w:sz w:val="18"/>
                <w:lang w:val="de-AT"/>
              </w:rPr>
              <w:t xml:space="preserve"> einige Aspekte zu diesem Thema miterlebt für Prozess mittlerer Komplexität</w:t>
            </w:r>
            <w:r w:rsidRPr="00472974">
              <w:rPr>
                <w:rFonts w:ascii="Arial" w:hAnsi="Arial"/>
                <w:sz w:val="18"/>
                <w:lang w:val="de-AT"/>
              </w:rPr>
              <w:br/>
              <w:t xml:space="preserve"> &gt;=3 Prozesse oder Phasen (Konzeption, Analyse, Umsetzung)</w:t>
            </w:r>
            <w:r>
              <w:rPr>
                <w:rFonts w:ascii="Arial" w:hAnsi="Arial"/>
                <w:sz w:val="18"/>
                <w:lang w:val="de-AT"/>
              </w:rPr>
              <w:t>.</w:t>
            </w:r>
          </w:p>
        </w:tc>
      </w:tr>
      <w:tr w:rsidR="00075A0E" w:rsidRPr="00472974" w14:paraId="18F404E4" w14:textId="77777777" w:rsidTr="00915EC2">
        <w:trPr>
          <w:trHeight w:val="350"/>
        </w:trPr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6D3100DB" w14:textId="77777777" w:rsidR="00075A0E" w:rsidRPr="00472974" w:rsidRDefault="00075A0E" w:rsidP="00915EC2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5: sehr viel</w:t>
            </w:r>
          </w:p>
        </w:tc>
        <w:tc>
          <w:tcPr>
            <w:tcW w:w="3935" w:type="dxa"/>
            <w:shd w:val="clear" w:color="auto" w:fill="auto"/>
          </w:tcPr>
          <w:p w14:paraId="0BFAC600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sz w:val="18"/>
                <w:lang w:val="de-AT"/>
              </w:rPr>
            </w:pPr>
            <w:proofErr w:type="gramStart"/>
            <w:r w:rsidRPr="00472974">
              <w:rPr>
                <w:rFonts w:ascii="Arial" w:hAnsi="Arial"/>
                <w:sz w:val="18"/>
                <w:lang w:val="de-AT"/>
              </w:rPr>
              <w:t>Habe</w:t>
            </w:r>
            <w:proofErr w:type="gramEnd"/>
            <w:r w:rsidRPr="00472974">
              <w:rPr>
                <w:rFonts w:ascii="Arial" w:hAnsi="Arial"/>
                <w:sz w:val="18"/>
                <w:lang w:val="de-AT"/>
              </w:rPr>
              <w:t xml:space="preserve"> zu diesem Thema publiziert und kenne die </w:t>
            </w:r>
            <w:r>
              <w:rPr>
                <w:rFonts w:ascii="Arial" w:hAnsi="Arial"/>
                <w:sz w:val="18"/>
                <w:lang w:val="de-AT"/>
              </w:rPr>
              <w:t xml:space="preserve">neusten Entwicklungen. </w:t>
            </w:r>
            <w:proofErr w:type="gramStart"/>
            <w:r>
              <w:rPr>
                <w:rFonts w:ascii="Arial" w:hAnsi="Arial"/>
                <w:sz w:val="18"/>
                <w:lang w:val="de-AT"/>
              </w:rPr>
              <w:t>Kann</w:t>
            </w:r>
            <w:proofErr w:type="gramEnd"/>
            <w:r>
              <w:rPr>
                <w:rFonts w:ascii="Arial" w:hAnsi="Arial"/>
                <w:sz w:val="18"/>
                <w:lang w:val="de-AT"/>
              </w:rPr>
              <w:t xml:space="preserve"> Trainings</w:t>
            </w:r>
            <w:r w:rsidRPr="00472974">
              <w:rPr>
                <w:rFonts w:ascii="Arial" w:hAnsi="Arial"/>
                <w:sz w:val="18"/>
                <w:lang w:val="de-AT"/>
              </w:rPr>
              <w:t xml:space="preserve">tätigkeit zum </w:t>
            </w:r>
            <w:r>
              <w:rPr>
                <w:rFonts w:ascii="Arial" w:hAnsi="Arial"/>
                <w:sz w:val="18"/>
                <w:lang w:val="de-AT"/>
              </w:rPr>
              <w:t xml:space="preserve">Prozessmanagement </w:t>
            </w:r>
            <w:r w:rsidRPr="00472974">
              <w:rPr>
                <w:rFonts w:ascii="Arial" w:hAnsi="Arial"/>
                <w:sz w:val="18"/>
                <w:lang w:val="de-AT"/>
              </w:rPr>
              <w:t>ausüben</w:t>
            </w:r>
            <w:r>
              <w:rPr>
                <w:rFonts w:ascii="Arial" w:hAnsi="Arial"/>
                <w:sz w:val="18"/>
                <w:lang w:val="de-AT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14:paraId="2E8AABF8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sz w:val="18"/>
                <w:lang w:val="de-AT"/>
              </w:rPr>
            </w:pPr>
            <w:r w:rsidRPr="00472974">
              <w:rPr>
                <w:rFonts w:ascii="Arial" w:hAnsi="Arial"/>
                <w:sz w:val="18"/>
                <w:lang w:val="de-AT"/>
              </w:rPr>
              <w:t>Eigenverantwortliche Weiterentwicklung und Konzeption</w:t>
            </w:r>
            <w:r>
              <w:rPr>
                <w:rFonts w:ascii="Arial" w:hAnsi="Arial"/>
                <w:sz w:val="18"/>
                <w:lang w:val="de-AT"/>
              </w:rPr>
              <w:t xml:space="preserve"> von Prozessen.</w:t>
            </w:r>
            <w:r w:rsidRPr="00472974">
              <w:rPr>
                <w:rFonts w:ascii="Arial" w:hAnsi="Arial"/>
                <w:sz w:val="18"/>
                <w:lang w:val="de-AT"/>
              </w:rPr>
              <w:t xml:space="preserve"> </w:t>
            </w:r>
          </w:p>
        </w:tc>
      </w:tr>
    </w:tbl>
    <w:p w14:paraId="646C505B" w14:textId="77777777" w:rsidR="00075A0E" w:rsidRPr="00472974" w:rsidRDefault="00075A0E" w:rsidP="00075A0E">
      <w:pPr>
        <w:pStyle w:val="Kopfzeile"/>
        <w:rPr>
          <w:rFonts w:ascii="Arial" w:hAnsi="Arial" w:cs="Arial"/>
          <w:b/>
          <w:lang w:val="de-AT"/>
        </w:rPr>
      </w:pPr>
    </w:p>
    <w:p w14:paraId="2A538F5F" w14:textId="77777777" w:rsidR="00075A0E" w:rsidRPr="00472974" w:rsidRDefault="00075A0E" w:rsidP="00075A0E">
      <w:pPr>
        <w:pStyle w:val="Kopfzeile"/>
        <w:rPr>
          <w:rFonts w:ascii="Arial" w:hAnsi="Arial" w:cs="Arial"/>
          <w:b/>
          <w:lang w:val="de-A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4F7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6"/>
        <w:gridCol w:w="1701"/>
        <w:gridCol w:w="1626"/>
        <w:gridCol w:w="1560"/>
      </w:tblGrid>
      <w:tr w:rsidR="00075A0E" w:rsidRPr="00AA3918" w14:paraId="1521A1DB" w14:textId="77777777" w:rsidTr="00077AF1">
        <w:tc>
          <w:tcPr>
            <w:tcW w:w="9423" w:type="dxa"/>
            <w:gridSpan w:val="6"/>
            <w:shd w:val="clear" w:color="auto" w:fill="auto"/>
          </w:tcPr>
          <w:p w14:paraId="62B000F5" w14:textId="77777777" w:rsidR="00075A0E" w:rsidRPr="00AA3918" w:rsidRDefault="00075A0E" w:rsidP="00EC444F">
            <w:pPr>
              <w:pStyle w:val="Kopfzeile"/>
              <w:ind w:left="356" w:hanging="356"/>
              <w:rPr>
                <w:rFonts w:ascii="Arial" w:hAnsi="Arial" w:cs="Arial"/>
                <w:b/>
                <w:sz w:val="20"/>
                <w:lang w:val="de-AT"/>
              </w:rPr>
            </w:pPr>
            <w:r w:rsidRPr="00AA3918">
              <w:rPr>
                <w:rFonts w:ascii="Arial" w:hAnsi="Arial" w:cs="Arial"/>
                <w:b/>
                <w:sz w:val="20"/>
                <w:lang w:val="de-AT"/>
              </w:rPr>
              <w:t xml:space="preserve">1.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  <w:t>Grundsätzliches Verständnis und Bedeutung von Prozessmanagement (1.)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>Prozesse und Prozessmanagement (2.1)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>Prozessorganisation-Rollen (2.2)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</w:r>
          </w:p>
        </w:tc>
      </w:tr>
      <w:tr w:rsidR="00075A0E" w:rsidRPr="00472974" w14:paraId="044A0CAC" w14:textId="77777777" w:rsidTr="00077AF1">
        <w:trPr>
          <w:trHeight w:val="350"/>
        </w:trPr>
        <w:tc>
          <w:tcPr>
            <w:tcW w:w="1465" w:type="dxa"/>
            <w:shd w:val="clear" w:color="auto" w:fill="auto"/>
          </w:tcPr>
          <w:p w14:paraId="464B02C9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5" w:type="dxa"/>
            <w:shd w:val="clear" w:color="auto" w:fill="auto"/>
          </w:tcPr>
          <w:p w14:paraId="46B6A3A6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1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gar nicht</w:t>
            </w:r>
          </w:p>
        </w:tc>
        <w:tc>
          <w:tcPr>
            <w:tcW w:w="1536" w:type="dxa"/>
            <w:shd w:val="clear" w:color="auto" w:fill="auto"/>
          </w:tcPr>
          <w:p w14:paraId="67B0EDD8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2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wenig</w:t>
            </w:r>
          </w:p>
        </w:tc>
        <w:tc>
          <w:tcPr>
            <w:tcW w:w="1701" w:type="dxa"/>
            <w:shd w:val="clear" w:color="auto" w:fill="auto"/>
          </w:tcPr>
          <w:p w14:paraId="09A16FCF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3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durchschnittlich</w:t>
            </w:r>
          </w:p>
        </w:tc>
        <w:tc>
          <w:tcPr>
            <w:tcW w:w="1626" w:type="dxa"/>
            <w:shd w:val="clear" w:color="auto" w:fill="auto"/>
          </w:tcPr>
          <w:p w14:paraId="114B00BD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4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viel</w:t>
            </w:r>
          </w:p>
        </w:tc>
        <w:tc>
          <w:tcPr>
            <w:tcW w:w="1560" w:type="dxa"/>
            <w:shd w:val="clear" w:color="auto" w:fill="auto"/>
          </w:tcPr>
          <w:p w14:paraId="05681068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5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sehr viel</w:t>
            </w:r>
          </w:p>
        </w:tc>
      </w:tr>
      <w:tr w:rsidR="00075A0E" w:rsidRPr="00472974" w14:paraId="028622BE" w14:textId="77777777" w:rsidTr="00077AF1">
        <w:trPr>
          <w:trHeight w:val="350"/>
        </w:trPr>
        <w:tc>
          <w:tcPr>
            <w:tcW w:w="1465" w:type="dxa"/>
            <w:shd w:val="clear" w:color="auto" w:fill="auto"/>
          </w:tcPr>
          <w:p w14:paraId="27D4E060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Wissen</w:t>
            </w:r>
          </w:p>
        </w:tc>
        <w:tc>
          <w:tcPr>
            <w:tcW w:w="1535" w:type="dxa"/>
            <w:shd w:val="clear" w:color="auto" w:fill="auto"/>
          </w:tcPr>
          <w:p w14:paraId="2CB09E10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0EACA7D4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10AF2598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626" w:type="dxa"/>
            <w:shd w:val="clear" w:color="auto" w:fill="auto"/>
          </w:tcPr>
          <w:p w14:paraId="2A41E6D3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560" w:type="dxa"/>
            <w:shd w:val="clear" w:color="auto" w:fill="auto"/>
          </w:tcPr>
          <w:p w14:paraId="3D4105BE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  <w:tr w:rsidR="00075A0E" w:rsidRPr="00472974" w14:paraId="5E669D8A" w14:textId="77777777" w:rsidTr="00077AF1">
        <w:trPr>
          <w:trHeight w:val="350"/>
        </w:trPr>
        <w:tc>
          <w:tcPr>
            <w:tcW w:w="1465" w:type="dxa"/>
            <w:shd w:val="clear" w:color="auto" w:fill="auto"/>
          </w:tcPr>
          <w:p w14:paraId="6EEF88E5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Erfahrung</w:t>
            </w:r>
          </w:p>
        </w:tc>
        <w:tc>
          <w:tcPr>
            <w:tcW w:w="1535" w:type="dxa"/>
            <w:shd w:val="clear" w:color="auto" w:fill="auto"/>
          </w:tcPr>
          <w:p w14:paraId="7663AA08" w14:textId="77777777" w:rsidR="00075A0E" w:rsidRPr="00AA125A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687EFAF3" w14:textId="77777777" w:rsidR="00075A0E" w:rsidRPr="00AA125A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6A6E3AD4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626" w:type="dxa"/>
            <w:shd w:val="clear" w:color="auto" w:fill="auto"/>
          </w:tcPr>
          <w:p w14:paraId="21D3CF34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560" w:type="dxa"/>
            <w:shd w:val="clear" w:color="auto" w:fill="auto"/>
          </w:tcPr>
          <w:p w14:paraId="55C0BEDA" w14:textId="77777777" w:rsidR="00075A0E" w:rsidRPr="00AA125A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18"/>
                <w:lang w:val="de-AT"/>
              </w:rPr>
            </w:pPr>
          </w:p>
        </w:tc>
      </w:tr>
    </w:tbl>
    <w:p w14:paraId="21B6AA00" w14:textId="77777777" w:rsidR="00075A0E" w:rsidRDefault="00075A0E" w:rsidP="00075A0E">
      <w:pPr>
        <w:pStyle w:val="Kopfzeile"/>
        <w:rPr>
          <w:rFonts w:ascii="Arial" w:hAnsi="Arial" w:cs="Arial"/>
          <w:lang w:val="de-AT"/>
        </w:rPr>
      </w:pPr>
    </w:p>
    <w:p w14:paraId="77A486EE" w14:textId="77777777" w:rsidR="00075A0E" w:rsidRPr="00AA3918" w:rsidRDefault="00075A0E" w:rsidP="00075A0E">
      <w:pPr>
        <w:pStyle w:val="Kopfzeile"/>
        <w:rPr>
          <w:rFonts w:ascii="Arial" w:hAnsi="Arial" w:cs="Arial"/>
          <w:sz w:val="20"/>
          <w:lang w:val="de-AT"/>
        </w:rPr>
      </w:pPr>
      <w:r w:rsidRPr="00AA3918">
        <w:rPr>
          <w:rFonts w:ascii="Arial" w:hAnsi="Arial" w:cs="Arial"/>
          <w:sz w:val="20"/>
          <w:lang w:val="de-AT"/>
        </w:rPr>
        <w:t xml:space="preserve">Begründung zu Wissen und </w:t>
      </w:r>
      <w:proofErr w:type="gramStart"/>
      <w:r w:rsidRPr="00AA3918">
        <w:rPr>
          <w:rFonts w:ascii="Arial" w:hAnsi="Arial" w:cs="Arial"/>
          <w:sz w:val="20"/>
          <w:lang w:val="de-AT"/>
        </w:rPr>
        <w:t>Erfahrung :</w:t>
      </w:r>
      <w:proofErr w:type="gramEnd"/>
    </w:p>
    <w:tbl>
      <w:tblPr>
        <w:tblW w:w="0" w:type="auto"/>
        <w:tblInd w:w="70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5A0E" w:rsidRPr="00AA3918" w14:paraId="16CC3C44" w14:textId="77777777" w:rsidTr="00EC444F">
        <w:trPr>
          <w:trHeight w:val="397"/>
        </w:trPr>
        <w:tc>
          <w:tcPr>
            <w:tcW w:w="9072" w:type="dxa"/>
          </w:tcPr>
          <w:p w14:paraId="7DD95CDB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4BC99C09" w14:textId="77777777" w:rsidTr="00EC444F">
        <w:trPr>
          <w:trHeight w:val="397"/>
        </w:trPr>
        <w:tc>
          <w:tcPr>
            <w:tcW w:w="9072" w:type="dxa"/>
          </w:tcPr>
          <w:p w14:paraId="3430B62D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4A87ACB8" w14:textId="77777777" w:rsidTr="00EC444F">
        <w:trPr>
          <w:trHeight w:val="397"/>
        </w:trPr>
        <w:tc>
          <w:tcPr>
            <w:tcW w:w="9072" w:type="dxa"/>
          </w:tcPr>
          <w:p w14:paraId="1073EE3F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7D09C01A" w14:textId="77777777" w:rsidTr="00EC444F">
        <w:trPr>
          <w:trHeight w:val="397"/>
        </w:trPr>
        <w:tc>
          <w:tcPr>
            <w:tcW w:w="9072" w:type="dxa"/>
          </w:tcPr>
          <w:p w14:paraId="51F9F3C5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1232DD1B" w14:textId="77777777" w:rsidTr="00EC444F">
        <w:trPr>
          <w:trHeight w:val="397"/>
        </w:trPr>
        <w:tc>
          <w:tcPr>
            <w:tcW w:w="9072" w:type="dxa"/>
          </w:tcPr>
          <w:p w14:paraId="7A1BA917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</w:tbl>
    <w:p w14:paraId="44591120" w14:textId="77777777" w:rsidR="00075A0E" w:rsidRPr="00472974" w:rsidRDefault="00075A0E" w:rsidP="00075A0E">
      <w:pPr>
        <w:tabs>
          <w:tab w:val="left" w:pos="2835"/>
          <w:tab w:val="left" w:pos="6237"/>
          <w:tab w:val="right" w:pos="9070"/>
        </w:tabs>
        <w:spacing w:after="60"/>
        <w:rPr>
          <w:rFonts w:ascii="Arial" w:hAnsi="Arial"/>
          <w:b/>
          <w:u w:val="dotted"/>
          <w:lang w:val="de-AT"/>
        </w:rPr>
      </w:pPr>
    </w:p>
    <w:p w14:paraId="27F2DAEF" w14:textId="77777777" w:rsidR="00075A0E" w:rsidRPr="00472974" w:rsidRDefault="00075A0E" w:rsidP="00075A0E">
      <w:pPr>
        <w:tabs>
          <w:tab w:val="left" w:pos="2835"/>
          <w:tab w:val="left" w:pos="6237"/>
          <w:tab w:val="right" w:pos="9070"/>
        </w:tabs>
        <w:spacing w:after="60"/>
        <w:rPr>
          <w:rFonts w:ascii="Arial" w:hAnsi="Arial"/>
          <w:b/>
          <w:lang w:val="de-AT"/>
        </w:rPr>
      </w:pPr>
      <w:r>
        <w:rPr>
          <w:rFonts w:ascii="Arial" w:hAnsi="Arial"/>
          <w:b/>
          <w:u w:val="dotted"/>
          <w:lang w:val="de-AT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6"/>
        <w:gridCol w:w="1701"/>
        <w:gridCol w:w="1369"/>
        <w:gridCol w:w="1466"/>
      </w:tblGrid>
      <w:tr w:rsidR="00075A0E" w:rsidRPr="00AA3918" w14:paraId="7FBB64F3" w14:textId="77777777" w:rsidTr="009E55BA">
        <w:tc>
          <w:tcPr>
            <w:tcW w:w="9072" w:type="dxa"/>
            <w:gridSpan w:val="6"/>
            <w:shd w:val="clear" w:color="auto" w:fill="auto"/>
          </w:tcPr>
          <w:p w14:paraId="2AC5C24A" w14:textId="77777777" w:rsidR="00075A0E" w:rsidRPr="00AA3918" w:rsidRDefault="00075A0E" w:rsidP="00EC444F">
            <w:pPr>
              <w:pStyle w:val="Kopfzeile"/>
              <w:tabs>
                <w:tab w:val="clear" w:pos="8640"/>
                <w:tab w:val="right" w:pos="8861"/>
              </w:tabs>
              <w:ind w:left="356" w:hanging="356"/>
              <w:rPr>
                <w:rFonts w:ascii="Arial" w:hAnsi="Arial" w:cs="Arial"/>
                <w:b/>
                <w:sz w:val="20"/>
                <w:lang w:val="de-AT"/>
              </w:rPr>
            </w:pPr>
            <w:r w:rsidRPr="00AA3918">
              <w:rPr>
                <w:rFonts w:ascii="Arial" w:hAnsi="Arial" w:cs="Arial"/>
                <w:b/>
                <w:sz w:val="20"/>
                <w:lang w:val="de-AT"/>
              </w:rPr>
              <w:lastRenderedPageBreak/>
              <w:t xml:space="preserve">2.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  <w:t xml:space="preserve">Erhebung von Prozessen (2.3)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 xml:space="preserve">Darstellung und Analyse von Prozessen (2.4)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 xml:space="preserve">(Methodenkompetenzen) </w:t>
            </w:r>
          </w:p>
        </w:tc>
      </w:tr>
      <w:tr w:rsidR="00075A0E" w:rsidRPr="00472974" w14:paraId="5C6E457C" w14:textId="77777777" w:rsidTr="009E55BA">
        <w:trPr>
          <w:trHeight w:val="350"/>
        </w:trPr>
        <w:tc>
          <w:tcPr>
            <w:tcW w:w="1465" w:type="dxa"/>
            <w:shd w:val="clear" w:color="auto" w:fill="auto"/>
          </w:tcPr>
          <w:p w14:paraId="531CB6D6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5" w:type="dxa"/>
            <w:shd w:val="clear" w:color="auto" w:fill="auto"/>
          </w:tcPr>
          <w:p w14:paraId="0F9F13A0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1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gar nicht</w:t>
            </w:r>
          </w:p>
        </w:tc>
        <w:tc>
          <w:tcPr>
            <w:tcW w:w="1536" w:type="dxa"/>
            <w:shd w:val="clear" w:color="auto" w:fill="auto"/>
          </w:tcPr>
          <w:p w14:paraId="64C09978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2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wenig</w:t>
            </w:r>
          </w:p>
        </w:tc>
        <w:tc>
          <w:tcPr>
            <w:tcW w:w="1701" w:type="dxa"/>
            <w:shd w:val="clear" w:color="auto" w:fill="auto"/>
          </w:tcPr>
          <w:p w14:paraId="4BCC8136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3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durchschnittlich</w:t>
            </w:r>
          </w:p>
        </w:tc>
        <w:tc>
          <w:tcPr>
            <w:tcW w:w="1369" w:type="dxa"/>
            <w:shd w:val="clear" w:color="auto" w:fill="auto"/>
          </w:tcPr>
          <w:p w14:paraId="7F85CEAD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4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viel</w:t>
            </w:r>
          </w:p>
        </w:tc>
        <w:tc>
          <w:tcPr>
            <w:tcW w:w="1466" w:type="dxa"/>
            <w:shd w:val="clear" w:color="auto" w:fill="auto"/>
          </w:tcPr>
          <w:p w14:paraId="4B56CFCA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5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sehr viel</w:t>
            </w:r>
          </w:p>
        </w:tc>
      </w:tr>
      <w:tr w:rsidR="00075A0E" w:rsidRPr="00472974" w14:paraId="5F73AE27" w14:textId="77777777" w:rsidTr="009E55BA">
        <w:trPr>
          <w:trHeight w:val="350"/>
        </w:trPr>
        <w:tc>
          <w:tcPr>
            <w:tcW w:w="1465" w:type="dxa"/>
            <w:shd w:val="clear" w:color="auto" w:fill="auto"/>
          </w:tcPr>
          <w:p w14:paraId="0D6C7C5E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Wissen</w:t>
            </w:r>
          </w:p>
        </w:tc>
        <w:tc>
          <w:tcPr>
            <w:tcW w:w="1535" w:type="dxa"/>
            <w:shd w:val="clear" w:color="auto" w:fill="auto"/>
          </w:tcPr>
          <w:p w14:paraId="15EBDF38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14DF1C3F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4E4B5981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3BB581AE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3D3CC58E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  <w:tr w:rsidR="00075A0E" w:rsidRPr="00472974" w14:paraId="577FF2BB" w14:textId="77777777" w:rsidTr="009E55BA">
        <w:trPr>
          <w:trHeight w:val="350"/>
        </w:trPr>
        <w:tc>
          <w:tcPr>
            <w:tcW w:w="1465" w:type="dxa"/>
            <w:shd w:val="clear" w:color="auto" w:fill="auto"/>
          </w:tcPr>
          <w:p w14:paraId="73ECF8A3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Erfahrung</w:t>
            </w:r>
          </w:p>
        </w:tc>
        <w:tc>
          <w:tcPr>
            <w:tcW w:w="1535" w:type="dxa"/>
            <w:shd w:val="clear" w:color="auto" w:fill="auto"/>
          </w:tcPr>
          <w:p w14:paraId="650B89B0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06AE042D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5CE2E0A7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06D14A40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261A3C17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</w:tbl>
    <w:p w14:paraId="628FC87F" w14:textId="77777777" w:rsidR="00075A0E" w:rsidRDefault="00075A0E" w:rsidP="00075A0E">
      <w:pPr>
        <w:pStyle w:val="Kopfzeile"/>
        <w:rPr>
          <w:rFonts w:ascii="Arial" w:hAnsi="Arial" w:cs="Arial"/>
          <w:lang w:val="de-AT"/>
        </w:rPr>
      </w:pPr>
    </w:p>
    <w:p w14:paraId="410BA4CD" w14:textId="77777777" w:rsidR="00075A0E" w:rsidRPr="00AA3918" w:rsidRDefault="00075A0E" w:rsidP="00075A0E">
      <w:pPr>
        <w:pStyle w:val="Kopfzeile"/>
        <w:rPr>
          <w:rFonts w:ascii="Arial" w:hAnsi="Arial" w:cs="Arial"/>
          <w:sz w:val="20"/>
          <w:lang w:val="de-AT"/>
        </w:rPr>
      </w:pPr>
      <w:r w:rsidRPr="00AA3918">
        <w:rPr>
          <w:rFonts w:ascii="Arial" w:hAnsi="Arial" w:cs="Arial"/>
          <w:sz w:val="20"/>
          <w:lang w:val="de-AT"/>
        </w:rPr>
        <w:t xml:space="preserve">Begründung zu Wissen und </w:t>
      </w:r>
      <w:proofErr w:type="gramStart"/>
      <w:r w:rsidRPr="00AA3918">
        <w:rPr>
          <w:rFonts w:ascii="Arial" w:hAnsi="Arial" w:cs="Arial"/>
          <w:sz w:val="20"/>
          <w:lang w:val="de-AT"/>
        </w:rPr>
        <w:t>Erfahrung :</w:t>
      </w:r>
      <w:proofErr w:type="gramEnd"/>
    </w:p>
    <w:tbl>
      <w:tblPr>
        <w:tblW w:w="0" w:type="auto"/>
        <w:tblInd w:w="70" w:type="dxa"/>
        <w:tblBorders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6"/>
        <w:gridCol w:w="1701"/>
        <w:gridCol w:w="1369"/>
        <w:gridCol w:w="1466"/>
      </w:tblGrid>
      <w:tr w:rsidR="00075A0E" w:rsidRPr="00AA3918" w14:paraId="76BF8904" w14:textId="77777777" w:rsidTr="00EC444F">
        <w:trPr>
          <w:trHeight w:val="397"/>
        </w:trPr>
        <w:tc>
          <w:tcPr>
            <w:tcW w:w="9072" w:type="dxa"/>
            <w:gridSpan w:val="6"/>
          </w:tcPr>
          <w:p w14:paraId="76BE1F31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507397D8" w14:textId="77777777" w:rsidTr="00EC444F">
        <w:trPr>
          <w:trHeight w:val="397"/>
        </w:trPr>
        <w:tc>
          <w:tcPr>
            <w:tcW w:w="9072" w:type="dxa"/>
            <w:gridSpan w:val="6"/>
          </w:tcPr>
          <w:p w14:paraId="2CF86626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5D88130C" w14:textId="77777777" w:rsidTr="00EC444F">
        <w:trPr>
          <w:trHeight w:val="397"/>
        </w:trPr>
        <w:tc>
          <w:tcPr>
            <w:tcW w:w="9072" w:type="dxa"/>
            <w:gridSpan w:val="6"/>
          </w:tcPr>
          <w:p w14:paraId="7D9523B7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3194D06C" w14:textId="77777777" w:rsidTr="00EC444F">
        <w:trPr>
          <w:trHeight w:val="397"/>
        </w:trPr>
        <w:tc>
          <w:tcPr>
            <w:tcW w:w="9072" w:type="dxa"/>
            <w:gridSpan w:val="6"/>
          </w:tcPr>
          <w:p w14:paraId="484F9F08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472974" w14:paraId="3C0665DB" w14:textId="77777777" w:rsidTr="00EC444F">
        <w:trPr>
          <w:trHeight w:val="397"/>
        </w:trPr>
        <w:tc>
          <w:tcPr>
            <w:tcW w:w="9072" w:type="dxa"/>
            <w:gridSpan w:val="6"/>
          </w:tcPr>
          <w:p w14:paraId="350C82E5" w14:textId="77777777" w:rsidR="00075A0E" w:rsidRPr="00472974" w:rsidRDefault="00075A0E" w:rsidP="00EC444F">
            <w:pPr>
              <w:pStyle w:val="Kopfzeile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br/>
            </w:r>
          </w:p>
        </w:tc>
      </w:tr>
      <w:tr w:rsidR="00075A0E" w:rsidRPr="00AA3918" w14:paraId="756F54F3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0F4F7"/>
        </w:tblPrEx>
        <w:tc>
          <w:tcPr>
            <w:tcW w:w="9072" w:type="dxa"/>
            <w:gridSpan w:val="6"/>
            <w:shd w:val="clear" w:color="auto" w:fill="auto"/>
          </w:tcPr>
          <w:p w14:paraId="5C7E5427" w14:textId="77777777" w:rsidR="00075A0E" w:rsidRPr="00AA3918" w:rsidRDefault="00075A0E" w:rsidP="00EC444F">
            <w:pPr>
              <w:pStyle w:val="Kopfzeile"/>
              <w:tabs>
                <w:tab w:val="clear" w:pos="8640"/>
                <w:tab w:val="right" w:pos="8861"/>
              </w:tabs>
              <w:ind w:left="356" w:hanging="356"/>
              <w:rPr>
                <w:rFonts w:ascii="Arial" w:hAnsi="Arial" w:cs="Arial"/>
                <w:b/>
                <w:sz w:val="20"/>
                <w:lang w:val="de-AT"/>
              </w:rPr>
            </w:pPr>
            <w:r w:rsidRPr="00AA3918">
              <w:rPr>
                <w:rFonts w:ascii="Arial" w:hAnsi="Arial" w:cs="Arial"/>
                <w:b/>
                <w:sz w:val="20"/>
                <w:lang w:val="de-AT"/>
              </w:rPr>
              <w:t xml:space="preserve">3.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  <w:t xml:space="preserve">Prozess-Optimierung und Verbesserungen (2.5)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ab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ab/>
              <w:t>(Methodenkompetenzen)</w:t>
            </w:r>
          </w:p>
        </w:tc>
      </w:tr>
      <w:tr w:rsidR="00075A0E" w:rsidRPr="00472974" w14:paraId="6FB0DF9B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4B1AE6FD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5" w:type="dxa"/>
            <w:shd w:val="clear" w:color="auto" w:fill="auto"/>
          </w:tcPr>
          <w:p w14:paraId="621C435C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1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gar nicht</w:t>
            </w:r>
          </w:p>
        </w:tc>
        <w:tc>
          <w:tcPr>
            <w:tcW w:w="1536" w:type="dxa"/>
            <w:shd w:val="clear" w:color="auto" w:fill="auto"/>
          </w:tcPr>
          <w:p w14:paraId="71511D40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2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wenig</w:t>
            </w:r>
          </w:p>
        </w:tc>
        <w:tc>
          <w:tcPr>
            <w:tcW w:w="1701" w:type="dxa"/>
            <w:shd w:val="clear" w:color="auto" w:fill="auto"/>
          </w:tcPr>
          <w:p w14:paraId="4FDC119E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3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durchschnittlich</w:t>
            </w:r>
          </w:p>
        </w:tc>
        <w:tc>
          <w:tcPr>
            <w:tcW w:w="1369" w:type="dxa"/>
            <w:shd w:val="clear" w:color="auto" w:fill="auto"/>
          </w:tcPr>
          <w:p w14:paraId="489CAD7E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4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viel</w:t>
            </w:r>
          </w:p>
        </w:tc>
        <w:tc>
          <w:tcPr>
            <w:tcW w:w="1466" w:type="dxa"/>
            <w:shd w:val="clear" w:color="auto" w:fill="auto"/>
          </w:tcPr>
          <w:p w14:paraId="3DB8A579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5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sehr viel</w:t>
            </w:r>
          </w:p>
        </w:tc>
      </w:tr>
      <w:tr w:rsidR="00075A0E" w:rsidRPr="00472974" w14:paraId="2E7F18CD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6F7F368A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Wissen</w:t>
            </w:r>
          </w:p>
        </w:tc>
        <w:tc>
          <w:tcPr>
            <w:tcW w:w="1535" w:type="dxa"/>
            <w:shd w:val="clear" w:color="auto" w:fill="auto"/>
          </w:tcPr>
          <w:p w14:paraId="7E5C486F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3553D7B7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6C875807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1F48E880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4B0C35F7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  <w:tr w:rsidR="00075A0E" w:rsidRPr="00472974" w14:paraId="7C15BA4D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5CE742AB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Erfahrung</w:t>
            </w:r>
          </w:p>
        </w:tc>
        <w:tc>
          <w:tcPr>
            <w:tcW w:w="1535" w:type="dxa"/>
            <w:shd w:val="clear" w:color="auto" w:fill="auto"/>
          </w:tcPr>
          <w:p w14:paraId="2EF57DED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1AECC4D7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08483A7C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55F85A5F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33AFD89C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</w:tbl>
    <w:p w14:paraId="68990FCF" w14:textId="77777777" w:rsidR="00075A0E" w:rsidRDefault="00075A0E" w:rsidP="00075A0E">
      <w:pPr>
        <w:pStyle w:val="Kopfzeile"/>
        <w:rPr>
          <w:rFonts w:ascii="Arial" w:hAnsi="Arial" w:cs="Arial"/>
          <w:lang w:val="de-AT"/>
        </w:rPr>
      </w:pPr>
    </w:p>
    <w:p w14:paraId="53007182" w14:textId="77777777" w:rsidR="00075A0E" w:rsidRPr="00AA3918" w:rsidRDefault="00075A0E" w:rsidP="00075A0E">
      <w:pPr>
        <w:pStyle w:val="Kopfzeile"/>
        <w:rPr>
          <w:rFonts w:ascii="Arial" w:hAnsi="Arial" w:cs="Arial"/>
          <w:sz w:val="20"/>
          <w:lang w:val="de-AT"/>
        </w:rPr>
      </w:pPr>
      <w:r w:rsidRPr="00AA3918">
        <w:rPr>
          <w:rFonts w:ascii="Arial" w:hAnsi="Arial" w:cs="Arial"/>
          <w:sz w:val="20"/>
          <w:lang w:val="de-AT"/>
        </w:rPr>
        <w:t xml:space="preserve">Begründung zu Wissen und </w:t>
      </w:r>
      <w:proofErr w:type="gramStart"/>
      <w:r w:rsidRPr="00AA3918">
        <w:rPr>
          <w:rFonts w:ascii="Arial" w:hAnsi="Arial" w:cs="Arial"/>
          <w:sz w:val="20"/>
          <w:lang w:val="de-AT"/>
        </w:rPr>
        <w:t>Erfahrung :</w:t>
      </w:r>
      <w:proofErr w:type="gramEnd"/>
    </w:p>
    <w:tbl>
      <w:tblPr>
        <w:tblW w:w="0" w:type="auto"/>
        <w:tblInd w:w="70" w:type="dxa"/>
        <w:tblBorders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6"/>
        <w:gridCol w:w="1701"/>
        <w:gridCol w:w="1369"/>
        <w:gridCol w:w="1466"/>
      </w:tblGrid>
      <w:tr w:rsidR="00075A0E" w:rsidRPr="00AA3918" w14:paraId="10A212CF" w14:textId="77777777" w:rsidTr="00EC444F">
        <w:trPr>
          <w:trHeight w:val="397"/>
        </w:trPr>
        <w:tc>
          <w:tcPr>
            <w:tcW w:w="9072" w:type="dxa"/>
            <w:gridSpan w:val="6"/>
          </w:tcPr>
          <w:p w14:paraId="530F64FD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1ABAA5D8" w14:textId="77777777" w:rsidTr="00EC444F">
        <w:trPr>
          <w:trHeight w:val="397"/>
        </w:trPr>
        <w:tc>
          <w:tcPr>
            <w:tcW w:w="9072" w:type="dxa"/>
            <w:gridSpan w:val="6"/>
          </w:tcPr>
          <w:p w14:paraId="34B83AF5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0EC06C19" w14:textId="77777777" w:rsidTr="00EC444F">
        <w:trPr>
          <w:trHeight w:val="397"/>
        </w:trPr>
        <w:tc>
          <w:tcPr>
            <w:tcW w:w="9072" w:type="dxa"/>
            <w:gridSpan w:val="6"/>
          </w:tcPr>
          <w:p w14:paraId="057904F9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1A59CFCE" w14:textId="77777777" w:rsidTr="00EC444F">
        <w:trPr>
          <w:trHeight w:val="397"/>
        </w:trPr>
        <w:tc>
          <w:tcPr>
            <w:tcW w:w="9072" w:type="dxa"/>
            <w:gridSpan w:val="6"/>
          </w:tcPr>
          <w:p w14:paraId="06FFB1EF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472974" w14:paraId="61D27584" w14:textId="77777777" w:rsidTr="00EC444F">
        <w:trPr>
          <w:trHeight w:val="397"/>
        </w:trPr>
        <w:tc>
          <w:tcPr>
            <w:tcW w:w="9072" w:type="dxa"/>
            <w:gridSpan w:val="6"/>
          </w:tcPr>
          <w:p w14:paraId="0285CB3C" w14:textId="77777777" w:rsidR="00075A0E" w:rsidRPr="00472974" w:rsidRDefault="00075A0E" w:rsidP="00EC444F">
            <w:pPr>
              <w:pStyle w:val="Kopfzeile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br/>
            </w:r>
          </w:p>
        </w:tc>
      </w:tr>
      <w:tr w:rsidR="00075A0E" w:rsidRPr="00AA3918" w14:paraId="4A6D6D2F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0F4F7"/>
        </w:tblPrEx>
        <w:tc>
          <w:tcPr>
            <w:tcW w:w="9072" w:type="dxa"/>
            <w:gridSpan w:val="6"/>
            <w:shd w:val="clear" w:color="auto" w:fill="auto"/>
          </w:tcPr>
          <w:p w14:paraId="61F3360D" w14:textId="77777777" w:rsidR="00075A0E" w:rsidRPr="00AA3918" w:rsidRDefault="00075A0E" w:rsidP="00EC444F">
            <w:pPr>
              <w:pStyle w:val="Kopfzeile"/>
              <w:tabs>
                <w:tab w:val="clear" w:pos="8640"/>
                <w:tab w:val="right" w:pos="8861"/>
              </w:tabs>
              <w:ind w:left="356" w:hanging="356"/>
              <w:rPr>
                <w:rFonts w:ascii="Arial" w:hAnsi="Arial" w:cs="Arial"/>
                <w:b/>
                <w:sz w:val="20"/>
                <w:lang w:val="de-AT"/>
              </w:rPr>
            </w:pPr>
            <w:r w:rsidRPr="00AA3918">
              <w:rPr>
                <w:rFonts w:ascii="Arial" w:hAnsi="Arial" w:cs="Arial"/>
                <w:b/>
                <w:sz w:val="20"/>
                <w:lang w:val="de-AT"/>
              </w:rPr>
              <w:t xml:space="preserve">4.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  <w:t xml:space="preserve">Einführung von Prozessen (2.6)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 xml:space="preserve">Management von Prozessen (2.7)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>(Methodenkompetenzen)</w:t>
            </w:r>
          </w:p>
        </w:tc>
      </w:tr>
      <w:tr w:rsidR="00075A0E" w:rsidRPr="00472974" w14:paraId="57430F79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63028375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5" w:type="dxa"/>
            <w:shd w:val="clear" w:color="auto" w:fill="auto"/>
          </w:tcPr>
          <w:p w14:paraId="727A021B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1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gar nicht</w:t>
            </w:r>
          </w:p>
        </w:tc>
        <w:tc>
          <w:tcPr>
            <w:tcW w:w="1536" w:type="dxa"/>
            <w:shd w:val="clear" w:color="auto" w:fill="auto"/>
          </w:tcPr>
          <w:p w14:paraId="4DAFC782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2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wenig</w:t>
            </w:r>
          </w:p>
        </w:tc>
        <w:tc>
          <w:tcPr>
            <w:tcW w:w="1701" w:type="dxa"/>
            <w:shd w:val="clear" w:color="auto" w:fill="auto"/>
          </w:tcPr>
          <w:p w14:paraId="6B85B03F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3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durchschnittlich</w:t>
            </w:r>
          </w:p>
        </w:tc>
        <w:tc>
          <w:tcPr>
            <w:tcW w:w="1369" w:type="dxa"/>
            <w:shd w:val="clear" w:color="auto" w:fill="auto"/>
          </w:tcPr>
          <w:p w14:paraId="02C761EB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4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viel</w:t>
            </w:r>
          </w:p>
        </w:tc>
        <w:tc>
          <w:tcPr>
            <w:tcW w:w="1466" w:type="dxa"/>
            <w:shd w:val="clear" w:color="auto" w:fill="auto"/>
          </w:tcPr>
          <w:p w14:paraId="36041FC1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5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sehr viel</w:t>
            </w:r>
          </w:p>
        </w:tc>
      </w:tr>
      <w:tr w:rsidR="00075A0E" w:rsidRPr="00472974" w14:paraId="5C696939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42B57610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Wissen</w:t>
            </w:r>
          </w:p>
        </w:tc>
        <w:tc>
          <w:tcPr>
            <w:tcW w:w="1535" w:type="dxa"/>
            <w:shd w:val="clear" w:color="auto" w:fill="auto"/>
          </w:tcPr>
          <w:p w14:paraId="467F2D3D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17F74671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04562942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78797209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6618B1C9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  <w:tr w:rsidR="00075A0E" w:rsidRPr="00472974" w14:paraId="7A0E5FE5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52F69D8D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Erfahrung</w:t>
            </w:r>
          </w:p>
        </w:tc>
        <w:tc>
          <w:tcPr>
            <w:tcW w:w="1535" w:type="dxa"/>
            <w:shd w:val="clear" w:color="auto" w:fill="auto"/>
          </w:tcPr>
          <w:p w14:paraId="5A070F00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5BD7589A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6F6EF178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0E328D85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446BE3C9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</w:tbl>
    <w:p w14:paraId="1481D825" w14:textId="77777777" w:rsidR="00075A0E" w:rsidRDefault="00075A0E" w:rsidP="00075A0E">
      <w:pPr>
        <w:pStyle w:val="Kopfzeile"/>
        <w:rPr>
          <w:rFonts w:ascii="Arial" w:hAnsi="Arial" w:cs="Arial"/>
          <w:lang w:val="de-AT"/>
        </w:rPr>
      </w:pPr>
    </w:p>
    <w:p w14:paraId="544DB1F9" w14:textId="77777777" w:rsidR="00075A0E" w:rsidRPr="00AA3918" w:rsidRDefault="00075A0E" w:rsidP="00075A0E">
      <w:pPr>
        <w:pStyle w:val="Kopfzeile"/>
        <w:rPr>
          <w:rFonts w:ascii="Arial" w:hAnsi="Arial" w:cs="Arial"/>
          <w:sz w:val="20"/>
          <w:lang w:val="de-AT"/>
        </w:rPr>
      </w:pPr>
      <w:r w:rsidRPr="00AA3918">
        <w:rPr>
          <w:rFonts w:ascii="Arial" w:hAnsi="Arial" w:cs="Arial"/>
          <w:sz w:val="20"/>
          <w:lang w:val="de-AT"/>
        </w:rPr>
        <w:t xml:space="preserve">Begründung zu Wissen und </w:t>
      </w:r>
      <w:proofErr w:type="gramStart"/>
      <w:r w:rsidRPr="00AA3918">
        <w:rPr>
          <w:rFonts w:ascii="Arial" w:hAnsi="Arial" w:cs="Arial"/>
          <w:sz w:val="20"/>
          <w:lang w:val="de-AT"/>
        </w:rPr>
        <w:t>Erfahrung :</w:t>
      </w:r>
      <w:proofErr w:type="gramEnd"/>
    </w:p>
    <w:tbl>
      <w:tblPr>
        <w:tblW w:w="0" w:type="auto"/>
        <w:tblInd w:w="70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5A0E" w:rsidRPr="00AA3918" w14:paraId="09125D9B" w14:textId="77777777" w:rsidTr="00EC444F">
        <w:trPr>
          <w:trHeight w:val="397"/>
        </w:trPr>
        <w:tc>
          <w:tcPr>
            <w:tcW w:w="9072" w:type="dxa"/>
          </w:tcPr>
          <w:p w14:paraId="43B16F94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5DC7AB33" w14:textId="77777777" w:rsidTr="00EC444F">
        <w:trPr>
          <w:trHeight w:val="397"/>
        </w:trPr>
        <w:tc>
          <w:tcPr>
            <w:tcW w:w="9072" w:type="dxa"/>
          </w:tcPr>
          <w:p w14:paraId="209DB8CF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1CC64B01" w14:textId="77777777" w:rsidTr="00EC444F">
        <w:trPr>
          <w:trHeight w:val="397"/>
        </w:trPr>
        <w:tc>
          <w:tcPr>
            <w:tcW w:w="9072" w:type="dxa"/>
          </w:tcPr>
          <w:p w14:paraId="4FFFA0BD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4A00D78F" w14:textId="77777777" w:rsidTr="00EC444F">
        <w:trPr>
          <w:trHeight w:val="397"/>
        </w:trPr>
        <w:tc>
          <w:tcPr>
            <w:tcW w:w="9072" w:type="dxa"/>
          </w:tcPr>
          <w:p w14:paraId="7E381EC1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472974" w14:paraId="32724FB1" w14:textId="77777777" w:rsidTr="00EC444F">
        <w:trPr>
          <w:trHeight w:val="397"/>
        </w:trPr>
        <w:tc>
          <w:tcPr>
            <w:tcW w:w="9072" w:type="dxa"/>
          </w:tcPr>
          <w:p w14:paraId="1D5A761F" w14:textId="77777777" w:rsidR="00075A0E" w:rsidRPr="00472974" w:rsidRDefault="00075A0E" w:rsidP="00EC444F">
            <w:pPr>
              <w:pStyle w:val="Kopfzeile"/>
              <w:rPr>
                <w:rFonts w:ascii="Arial" w:hAnsi="Arial" w:cs="Arial"/>
                <w:lang w:val="de-AT"/>
              </w:rPr>
            </w:pPr>
          </w:p>
        </w:tc>
      </w:tr>
    </w:tbl>
    <w:p w14:paraId="6667F744" w14:textId="77777777" w:rsidR="00075A0E" w:rsidRPr="00472974" w:rsidRDefault="00075A0E" w:rsidP="00075A0E">
      <w:pPr>
        <w:pStyle w:val="Kopfzeile"/>
        <w:rPr>
          <w:rFonts w:ascii="Arial" w:hAnsi="Arial" w:cs="Arial"/>
          <w:b/>
          <w:lang w:val="de-AT"/>
        </w:rPr>
      </w:pPr>
    </w:p>
    <w:p w14:paraId="3D85CDDC" w14:textId="77777777" w:rsidR="00075A0E" w:rsidRPr="00472974" w:rsidRDefault="00075A0E" w:rsidP="00075A0E">
      <w:pPr>
        <w:pStyle w:val="Kopfzeile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6"/>
        <w:gridCol w:w="1701"/>
        <w:gridCol w:w="1369"/>
        <w:gridCol w:w="1466"/>
      </w:tblGrid>
      <w:tr w:rsidR="00075A0E" w:rsidRPr="00AA3918" w14:paraId="50F12FE0" w14:textId="77777777" w:rsidTr="009E55BA">
        <w:tc>
          <w:tcPr>
            <w:tcW w:w="9072" w:type="dxa"/>
            <w:gridSpan w:val="6"/>
            <w:shd w:val="clear" w:color="auto" w:fill="auto"/>
          </w:tcPr>
          <w:p w14:paraId="513748D0" w14:textId="77777777" w:rsidR="00075A0E" w:rsidRPr="00AA3918" w:rsidRDefault="00075A0E" w:rsidP="00EC444F">
            <w:pPr>
              <w:pStyle w:val="Kopfzeile"/>
              <w:tabs>
                <w:tab w:val="clear" w:pos="8640"/>
                <w:tab w:val="right" w:pos="8861"/>
              </w:tabs>
              <w:ind w:left="356" w:hanging="356"/>
              <w:rPr>
                <w:rFonts w:ascii="Arial" w:hAnsi="Arial" w:cs="Arial"/>
                <w:b/>
                <w:sz w:val="20"/>
                <w:lang w:val="de-AT"/>
              </w:rPr>
            </w:pPr>
            <w:r w:rsidRPr="00AA3918">
              <w:rPr>
                <w:rFonts w:ascii="Arial" w:hAnsi="Arial" w:cs="Arial"/>
                <w:b/>
                <w:sz w:val="20"/>
                <w:lang w:val="de-AT"/>
              </w:rPr>
              <w:lastRenderedPageBreak/>
              <w:t xml:space="preserve">5.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  <w:t xml:space="preserve">Werte und Haltungen im Prozessmanagement (3.1)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 xml:space="preserve">Führung (3.2)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 xml:space="preserve">(Soziale Kompetenzen im </w:t>
            </w:r>
            <w:proofErr w:type="spellStart"/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>PzM</w:t>
            </w:r>
            <w:proofErr w:type="spellEnd"/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>)</w:t>
            </w:r>
          </w:p>
        </w:tc>
      </w:tr>
      <w:tr w:rsidR="00075A0E" w:rsidRPr="00472974" w14:paraId="4DB3729D" w14:textId="77777777" w:rsidTr="009E55BA">
        <w:trPr>
          <w:trHeight w:val="350"/>
        </w:trPr>
        <w:tc>
          <w:tcPr>
            <w:tcW w:w="1465" w:type="dxa"/>
            <w:shd w:val="clear" w:color="auto" w:fill="auto"/>
          </w:tcPr>
          <w:p w14:paraId="4FC675D2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5" w:type="dxa"/>
            <w:shd w:val="clear" w:color="auto" w:fill="auto"/>
          </w:tcPr>
          <w:p w14:paraId="0BA2E424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1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gar nicht</w:t>
            </w:r>
          </w:p>
        </w:tc>
        <w:tc>
          <w:tcPr>
            <w:tcW w:w="1536" w:type="dxa"/>
            <w:shd w:val="clear" w:color="auto" w:fill="auto"/>
          </w:tcPr>
          <w:p w14:paraId="0316ED4F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2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wenig</w:t>
            </w:r>
          </w:p>
        </w:tc>
        <w:tc>
          <w:tcPr>
            <w:tcW w:w="1701" w:type="dxa"/>
            <w:shd w:val="clear" w:color="auto" w:fill="auto"/>
          </w:tcPr>
          <w:p w14:paraId="219A93F7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3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durchschnittlich</w:t>
            </w:r>
          </w:p>
        </w:tc>
        <w:tc>
          <w:tcPr>
            <w:tcW w:w="1369" w:type="dxa"/>
            <w:shd w:val="clear" w:color="auto" w:fill="auto"/>
          </w:tcPr>
          <w:p w14:paraId="422B4146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4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viel</w:t>
            </w:r>
          </w:p>
        </w:tc>
        <w:tc>
          <w:tcPr>
            <w:tcW w:w="1466" w:type="dxa"/>
            <w:shd w:val="clear" w:color="auto" w:fill="auto"/>
          </w:tcPr>
          <w:p w14:paraId="10740368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5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sehr viel</w:t>
            </w:r>
          </w:p>
        </w:tc>
      </w:tr>
      <w:tr w:rsidR="00075A0E" w:rsidRPr="00472974" w14:paraId="2AA07D97" w14:textId="77777777" w:rsidTr="009E55BA">
        <w:trPr>
          <w:trHeight w:val="350"/>
        </w:trPr>
        <w:tc>
          <w:tcPr>
            <w:tcW w:w="1465" w:type="dxa"/>
            <w:shd w:val="clear" w:color="auto" w:fill="auto"/>
          </w:tcPr>
          <w:p w14:paraId="7840D5F6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Wissen</w:t>
            </w:r>
          </w:p>
        </w:tc>
        <w:tc>
          <w:tcPr>
            <w:tcW w:w="1535" w:type="dxa"/>
            <w:shd w:val="clear" w:color="auto" w:fill="auto"/>
          </w:tcPr>
          <w:p w14:paraId="6A5D31E8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14506EB8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6CB44FB9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5C6365F7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6C4B9503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  <w:tr w:rsidR="00075A0E" w:rsidRPr="00472974" w14:paraId="29648AF4" w14:textId="77777777" w:rsidTr="009E55BA">
        <w:trPr>
          <w:trHeight w:val="350"/>
        </w:trPr>
        <w:tc>
          <w:tcPr>
            <w:tcW w:w="1465" w:type="dxa"/>
            <w:shd w:val="clear" w:color="auto" w:fill="auto"/>
          </w:tcPr>
          <w:p w14:paraId="69FEDA1A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Erfahrung</w:t>
            </w:r>
          </w:p>
        </w:tc>
        <w:tc>
          <w:tcPr>
            <w:tcW w:w="1535" w:type="dxa"/>
            <w:shd w:val="clear" w:color="auto" w:fill="auto"/>
          </w:tcPr>
          <w:p w14:paraId="710205E3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75A8CBA0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6798A432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65E001BB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5DAF4E87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</w:tbl>
    <w:p w14:paraId="11337A6D" w14:textId="77777777" w:rsidR="00075A0E" w:rsidRDefault="00075A0E" w:rsidP="00075A0E">
      <w:pPr>
        <w:pStyle w:val="Kopfzeile"/>
        <w:rPr>
          <w:rFonts w:ascii="Arial" w:hAnsi="Arial" w:cs="Arial"/>
          <w:lang w:val="de-AT"/>
        </w:rPr>
      </w:pPr>
    </w:p>
    <w:p w14:paraId="7EEC5B85" w14:textId="77777777" w:rsidR="00075A0E" w:rsidRPr="00AA3918" w:rsidRDefault="00075A0E" w:rsidP="00075A0E">
      <w:pPr>
        <w:pStyle w:val="Kopfzeile"/>
        <w:rPr>
          <w:rFonts w:ascii="Arial" w:hAnsi="Arial" w:cs="Arial"/>
          <w:sz w:val="20"/>
          <w:lang w:val="de-AT"/>
        </w:rPr>
      </w:pPr>
      <w:r w:rsidRPr="00AA3918">
        <w:rPr>
          <w:rFonts w:ascii="Arial" w:hAnsi="Arial" w:cs="Arial"/>
          <w:sz w:val="20"/>
          <w:lang w:val="de-AT"/>
        </w:rPr>
        <w:t xml:space="preserve">Begründung zu Wissen und </w:t>
      </w:r>
      <w:proofErr w:type="gramStart"/>
      <w:r w:rsidRPr="00AA3918">
        <w:rPr>
          <w:rFonts w:ascii="Arial" w:hAnsi="Arial" w:cs="Arial"/>
          <w:sz w:val="20"/>
          <w:lang w:val="de-AT"/>
        </w:rPr>
        <w:t>Erfahrung :</w:t>
      </w:r>
      <w:proofErr w:type="gramEnd"/>
    </w:p>
    <w:tbl>
      <w:tblPr>
        <w:tblW w:w="0" w:type="auto"/>
        <w:tblInd w:w="70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6"/>
        <w:gridCol w:w="1701"/>
        <w:gridCol w:w="1369"/>
        <w:gridCol w:w="1466"/>
      </w:tblGrid>
      <w:tr w:rsidR="00075A0E" w:rsidRPr="00AA3918" w14:paraId="64789122" w14:textId="77777777" w:rsidTr="00EC444F">
        <w:trPr>
          <w:trHeight w:val="397"/>
        </w:trPr>
        <w:tc>
          <w:tcPr>
            <w:tcW w:w="9072" w:type="dxa"/>
            <w:gridSpan w:val="6"/>
          </w:tcPr>
          <w:p w14:paraId="4C7FF8CC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33945A6D" w14:textId="77777777" w:rsidTr="00EC444F">
        <w:trPr>
          <w:trHeight w:val="397"/>
        </w:trPr>
        <w:tc>
          <w:tcPr>
            <w:tcW w:w="9072" w:type="dxa"/>
            <w:gridSpan w:val="6"/>
          </w:tcPr>
          <w:p w14:paraId="0064BC31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7242EC69" w14:textId="77777777" w:rsidTr="00EC444F">
        <w:trPr>
          <w:trHeight w:val="397"/>
        </w:trPr>
        <w:tc>
          <w:tcPr>
            <w:tcW w:w="9072" w:type="dxa"/>
            <w:gridSpan w:val="6"/>
          </w:tcPr>
          <w:p w14:paraId="5D5DCB08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6B1FE151" w14:textId="77777777" w:rsidTr="00EC444F">
        <w:trPr>
          <w:trHeight w:val="397"/>
        </w:trPr>
        <w:tc>
          <w:tcPr>
            <w:tcW w:w="9072" w:type="dxa"/>
            <w:gridSpan w:val="6"/>
          </w:tcPr>
          <w:p w14:paraId="0C7477AD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2EB21F72" w14:textId="77777777" w:rsidTr="00EC444F">
        <w:trPr>
          <w:trHeight w:val="397"/>
        </w:trPr>
        <w:tc>
          <w:tcPr>
            <w:tcW w:w="9072" w:type="dxa"/>
            <w:gridSpan w:val="6"/>
          </w:tcPr>
          <w:p w14:paraId="4113C67A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  <w:r w:rsidRPr="00AA3918">
              <w:rPr>
                <w:rFonts w:ascii="Arial" w:hAnsi="Arial" w:cs="Arial"/>
                <w:sz w:val="20"/>
                <w:lang w:val="de-AT"/>
              </w:rPr>
              <w:br/>
            </w:r>
          </w:p>
        </w:tc>
      </w:tr>
      <w:tr w:rsidR="00075A0E" w:rsidRPr="00AA3918" w14:paraId="3144E3C3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0F4F7"/>
        </w:tblPrEx>
        <w:tc>
          <w:tcPr>
            <w:tcW w:w="9072" w:type="dxa"/>
            <w:gridSpan w:val="6"/>
            <w:shd w:val="clear" w:color="auto" w:fill="auto"/>
          </w:tcPr>
          <w:p w14:paraId="026D2C30" w14:textId="77777777" w:rsidR="00075A0E" w:rsidRPr="00AA3918" w:rsidRDefault="00075A0E" w:rsidP="00EC444F">
            <w:pPr>
              <w:pStyle w:val="Kopfzeile"/>
              <w:tabs>
                <w:tab w:val="clear" w:pos="8640"/>
                <w:tab w:val="right" w:pos="8861"/>
              </w:tabs>
              <w:ind w:left="356" w:hanging="356"/>
              <w:rPr>
                <w:rFonts w:ascii="Arial" w:hAnsi="Arial" w:cs="Arial"/>
                <w:b/>
                <w:sz w:val="20"/>
                <w:lang w:val="de-AT"/>
              </w:rPr>
            </w:pPr>
            <w:r w:rsidRPr="00AA3918">
              <w:rPr>
                <w:rFonts w:ascii="Arial" w:hAnsi="Arial" w:cs="Arial"/>
                <w:b/>
                <w:sz w:val="20"/>
                <w:lang w:val="de-AT"/>
              </w:rPr>
              <w:t xml:space="preserve">6.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  <w:t xml:space="preserve">Team (3.3) Kommunikation (3.4)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ab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ab/>
              <w:t xml:space="preserve">(Soziale Kompetenzen im </w:t>
            </w:r>
            <w:proofErr w:type="spellStart"/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>PzM</w:t>
            </w:r>
            <w:proofErr w:type="spellEnd"/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>)</w:t>
            </w:r>
          </w:p>
        </w:tc>
      </w:tr>
      <w:tr w:rsidR="00075A0E" w:rsidRPr="00472974" w14:paraId="0BF4BDF6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3AE27DC5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5" w:type="dxa"/>
            <w:shd w:val="clear" w:color="auto" w:fill="auto"/>
          </w:tcPr>
          <w:p w14:paraId="1DFFB573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1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gar nicht</w:t>
            </w:r>
          </w:p>
        </w:tc>
        <w:tc>
          <w:tcPr>
            <w:tcW w:w="1536" w:type="dxa"/>
            <w:shd w:val="clear" w:color="auto" w:fill="auto"/>
          </w:tcPr>
          <w:p w14:paraId="75E0D02B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2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wenig</w:t>
            </w:r>
          </w:p>
        </w:tc>
        <w:tc>
          <w:tcPr>
            <w:tcW w:w="1701" w:type="dxa"/>
            <w:shd w:val="clear" w:color="auto" w:fill="auto"/>
          </w:tcPr>
          <w:p w14:paraId="4C9F0831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3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durchschnittlich</w:t>
            </w:r>
          </w:p>
        </w:tc>
        <w:tc>
          <w:tcPr>
            <w:tcW w:w="1369" w:type="dxa"/>
            <w:shd w:val="clear" w:color="auto" w:fill="auto"/>
          </w:tcPr>
          <w:p w14:paraId="0C0A2256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4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viel</w:t>
            </w:r>
          </w:p>
        </w:tc>
        <w:tc>
          <w:tcPr>
            <w:tcW w:w="1466" w:type="dxa"/>
            <w:shd w:val="clear" w:color="auto" w:fill="auto"/>
          </w:tcPr>
          <w:p w14:paraId="7BD3EB3F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5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sehr viel</w:t>
            </w:r>
          </w:p>
        </w:tc>
      </w:tr>
      <w:tr w:rsidR="00075A0E" w:rsidRPr="00472974" w14:paraId="254BF143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47283366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Wissen</w:t>
            </w:r>
          </w:p>
        </w:tc>
        <w:tc>
          <w:tcPr>
            <w:tcW w:w="1535" w:type="dxa"/>
            <w:shd w:val="clear" w:color="auto" w:fill="auto"/>
          </w:tcPr>
          <w:p w14:paraId="6C48B043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3B9EDCDF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588C2B74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146BF62E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0CD011EA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  <w:tr w:rsidR="00075A0E" w:rsidRPr="00472974" w14:paraId="220F38C0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6D73541B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Erfahrung</w:t>
            </w:r>
          </w:p>
        </w:tc>
        <w:tc>
          <w:tcPr>
            <w:tcW w:w="1535" w:type="dxa"/>
            <w:shd w:val="clear" w:color="auto" w:fill="auto"/>
          </w:tcPr>
          <w:p w14:paraId="7C6E758F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34A0E291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1B2092A5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4BA67FBC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4D7F2730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</w:tbl>
    <w:p w14:paraId="3D00EF33" w14:textId="77777777" w:rsidR="00075A0E" w:rsidRDefault="00075A0E" w:rsidP="00075A0E">
      <w:pPr>
        <w:pStyle w:val="Kopfzeile"/>
        <w:rPr>
          <w:rFonts w:ascii="Arial" w:hAnsi="Arial" w:cs="Arial"/>
          <w:lang w:val="de-AT"/>
        </w:rPr>
      </w:pPr>
    </w:p>
    <w:p w14:paraId="67E53C02" w14:textId="77777777" w:rsidR="00075A0E" w:rsidRPr="00AA3918" w:rsidRDefault="00075A0E" w:rsidP="00075A0E">
      <w:pPr>
        <w:pStyle w:val="Kopfzeile"/>
        <w:rPr>
          <w:rFonts w:ascii="Arial" w:hAnsi="Arial" w:cs="Arial"/>
          <w:sz w:val="20"/>
          <w:lang w:val="de-AT"/>
        </w:rPr>
      </w:pPr>
      <w:r w:rsidRPr="00AA3918">
        <w:rPr>
          <w:rFonts w:ascii="Arial" w:hAnsi="Arial" w:cs="Arial"/>
          <w:sz w:val="20"/>
          <w:lang w:val="de-AT"/>
        </w:rPr>
        <w:t xml:space="preserve">Begründung zu Wissen und </w:t>
      </w:r>
      <w:proofErr w:type="gramStart"/>
      <w:r w:rsidRPr="00AA3918">
        <w:rPr>
          <w:rFonts w:ascii="Arial" w:hAnsi="Arial" w:cs="Arial"/>
          <w:sz w:val="20"/>
          <w:lang w:val="de-AT"/>
        </w:rPr>
        <w:t>Erfahrung :</w:t>
      </w:r>
      <w:proofErr w:type="gramEnd"/>
    </w:p>
    <w:tbl>
      <w:tblPr>
        <w:tblW w:w="0" w:type="auto"/>
        <w:tblInd w:w="70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6"/>
        <w:gridCol w:w="1701"/>
        <w:gridCol w:w="1369"/>
        <w:gridCol w:w="1466"/>
      </w:tblGrid>
      <w:tr w:rsidR="00075A0E" w:rsidRPr="00AA3918" w14:paraId="7CB1F2D6" w14:textId="77777777" w:rsidTr="00EC444F">
        <w:trPr>
          <w:trHeight w:val="397"/>
        </w:trPr>
        <w:tc>
          <w:tcPr>
            <w:tcW w:w="9072" w:type="dxa"/>
            <w:gridSpan w:val="6"/>
          </w:tcPr>
          <w:p w14:paraId="603C19AD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7FF8CA59" w14:textId="77777777" w:rsidTr="00EC444F">
        <w:trPr>
          <w:trHeight w:val="397"/>
        </w:trPr>
        <w:tc>
          <w:tcPr>
            <w:tcW w:w="9072" w:type="dxa"/>
            <w:gridSpan w:val="6"/>
          </w:tcPr>
          <w:p w14:paraId="51BDF8A6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3956D872" w14:textId="77777777" w:rsidTr="00EC444F">
        <w:trPr>
          <w:trHeight w:val="397"/>
        </w:trPr>
        <w:tc>
          <w:tcPr>
            <w:tcW w:w="9072" w:type="dxa"/>
            <w:gridSpan w:val="6"/>
          </w:tcPr>
          <w:p w14:paraId="0677B491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315A1750" w14:textId="77777777" w:rsidTr="00EC444F">
        <w:trPr>
          <w:trHeight w:val="397"/>
        </w:trPr>
        <w:tc>
          <w:tcPr>
            <w:tcW w:w="9072" w:type="dxa"/>
            <w:gridSpan w:val="6"/>
          </w:tcPr>
          <w:p w14:paraId="53BA68FA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472974" w14:paraId="0BEA3C89" w14:textId="77777777" w:rsidTr="00EC444F">
        <w:trPr>
          <w:trHeight w:val="397"/>
        </w:trPr>
        <w:tc>
          <w:tcPr>
            <w:tcW w:w="9072" w:type="dxa"/>
            <w:gridSpan w:val="6"/>
          </w:tcPr>
          <w:p w14:paraId="683D1F64" w14:textId="77777777" w:rsidR="00075A0E" w:rsidRPr="00472974" w:rsidRDefault="00075A0E" w:rsidP="00EC444F">
            <w:pPr>
              <w:pStyle w:val="Kopfzeile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br/>
            </w:r>
          </w:p>
        </w:tc>
      </w:tr>
      <w:tr w:rsidR="00075A0E" w:rsidRPr="00AA3918" w14:paraId="751F4B07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0F4F7"/>
        </w:tblPrEx>
        <w:tc>
          <w:tcPr>
            <w:tcW w:w="9072" w:type="dxa"/>
            <w:gridSpan w:val="6"/>
            <w:shd w:val="clear" w:color="auto" w:fill="auto"/>
          </w:tcPr>
          <w:p w14:paraId="34211B41" w14:textId="77777777" w:rsidR="00075A0E" w:rsidRPr="00AA3918" w:rsidRDefault="00075A0E" w:rsidP="00EC444F">
            <w:pPr>
              <w:pStyle w:val="Kopfzeile"/>
              <w:tabs>
                <w:tab w:val="clear" w:pos="8640"/>
                <w:tab w:val="right" w:pos="8861"/>
              </w:tabs>
              <w:ind w:left="356" w:hanging="356"/>
              <w:rPr>
                <w:rFonts w:ascii="Arial" w:hAnsi="Arial" w:cs="Arial"/>
                <w:b/>
                <w:sz w:val="20"/>
                <w:lang w:val="de-AT"/>
              </w:rPr>
            </w:pPr>
            <w:r w:rsidRPr="00AA3918">
              <w:rPr>
                <w:rFonts w:ascii="Arial" w:hAnsi="Arial" w:cs="Arial"/>
                <w:b/>
                <w:sz w:val="20"/>
                <w:lang w:val="de-AT"/>
              </w:rPr>
              <w:t xml:space="preserve">7. Konflikt und Widerstand (3.5)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ab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ab/>
              <w:t xml:space="preserve">(Soziale Kompetenzen im </w:t>
            </w:r>
            <w:proofErr w:type="spellStart"/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>PzM</w:t>
            </w:r>
            <w:proofErr w:type="spellEnd"/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>)</w:t>
            </w:r>
          </w:p>
        </w:tc>
      </w:tr>
      <w:tr w:rsidR="00075A0E" w:rsidRPr="00472974" w14:paraId="23B82725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4C8E3125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5" w:type="dxa"/>
            <w:shd w:val="clear" w:color="auto" w:fill="auto"/>
          </w:tcPr>
          <w:p w14:paraId="06003DF9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1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gar nicht</w:t>
            </w:r>
          </w:p>
        </w:tc>
        <w:tc>
          <w:tcPr>
            <w:tcW w:w="1536" w:type="dxa"/>
            <w:shd w:val="clear" w:color="auto" w:fill="auto"/>
          </w:tcPr>
          <w:p w14:paraId="525631A7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2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wenig</w:t>
            </w:r>
          </w:p>
        </w:tc>
        <w:tc>
          <w:tcPr>
            <w:tcW w:w="1701" w:type="dxa"/>
            <w:shd w:val="clear" w:color="auto" w:fill="auto"/>
          </w:tcPr>
          <w:p w14:paraId="4FBBB659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3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durchschnittlich</w:t>
            </w:r>
          </w:p>
        </w:tc>
        <w:tc>
          <w:tcPr>
            <w:tcW w:w="1369" w:type="dxa"/>
            <w:shd w:val="clear" w:color="auto" w:fill="auto"/>
          </w:tcPr>
          <w:p w14:paraId="6F4F56A3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4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viel</w:t>
            </w:r>
          </w:p>
        </w:tc>
        <w:tc>
          <w:tcPr>
            <w:tcW w:w="1466" w:type="dxa"/>
            <w:shd w:val="clear" w:color="auto" w:fill="auto"/>
          </w:tcPr>
          <w:p w14:paraId="51BB910B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5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sehr viel</w:t>
            </w:r>
          </w:p>
        </w:tc>
      </w:tr>
      <w:tr w:rsidR="00075A0E" w:rsidRPr="00472974" w14:paraId="74810FB1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6AC2693E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Wissen</w:t>
            </w:r>
          </w:p>
        </w:tc>
        <w:tc>
          <w:tcPr>
            <w:tcW w:w="1535" w:type="dxa"/>
            <w:shd w:val="clear" w:color="auto" w:fill="auto"/>
          </w:tcPr>
          <w:p w14:paraId="3F4C4F35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6D877C5E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01BB135F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00E2C250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16451D48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  <w:tr w:rsidR="00075A0E" w:rsidRPr="00472974" w14:paraId="2F895F84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0F4F7"/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1643DD64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Erfahrung</w:t>
            </w:r>
          </w:p>
        </w:tc>
        <w:tc>
          <w:tcPr>
            <w:tcW w:w="1535" w:type="dxa"/>
            <w:shd w:val="clear" w:color="auto" w:fill="auto"/>
          </w:tcPr>
          <w:p w14:paraId="4490F429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07F39088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25FC5766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5CB19B0D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24962800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</w:tbl>
    <w:p w14:paraId="44222AC9" w14:textId="77777777" w:rsidR="00075A0E" w:rsidRDefault="00075A0E" w:rsidP="00075A0E">
      <w:pPr>
        <w:pStyle w:val="Kopfzeile"/>
        <w:rPr>
          <w:rFonts w:ascii="Arial" w:hAnsi="Arial" w:cs="Arial"/>
          <w:lang w:val="de-AT"/>
        </w:rPr>
      </w:pPr>
    </w:p>
    <w:p w14:paraId="6DD04712" w14:textId="77777777" w:rsidR="00075A0E" w:rsidRPr="00AA3918" w:rsidRDefault="00075A0E" w:rsidP="00075A0E">
      <w:pPr>
        <w:pStyle w:val="Kopfzeile"/>
        <w:rPr>
          <w:rFonts w:ascii="Arial" w:hAnsi="Arial" w:cs="Arial"/>
          <w:sz w:val="20"/>
          <w:lang w:val="de-AT"/>
        </w:rPr>
      </w:pPr>
      <w:r w:rsidRPr="00AA3918">
        <w:rPr>
          <w:rFonts w:ascii="Arial" w:hAnsi="Arial" w:cs="Arial"/>
          <w:sz w:val="20"/>
          <w:lang w:val="de-AT"/>
        </w:rPr>
        <w:t xml:space="preserve">Begründung zu Wissen und </w:t>
      </w:r>
      <w:proofErr w:type="gramStart"/>
      <w:r w:rsidRPr="00AA3918">
        <w:rPr>
          <w:rFonts w:ascii="Arial" w:hAnsi="Arial" w:cs="Arial"/>
          <w:sz w:val="20"/>
          <w:lang w:val="de-AT"/>
        </w:rPr>
        <w:t>Erfahrung :</w:t>
      </w:r>
      <w:proofErr w:type="gramEnd"/>
    </w:p>
    <w:tbl>
      <w:tblPr>
        <w:tblW w:w="0" w:type="auto"/>
        <w:tblInd w:w="70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5A0E" w:rsidRPr="00AA3918" w14:paraId="36C09BDD" w14:textId="77777777" w:rsidTr="00EC444F">
        <w:trPr>
          <w:trHeight w:val="397"/>
        </w:trPr>
        <w:tc>
          <w:tcPr>
            <w:tcW w:w="9072" w:type="dxa"/>
          </w:tcPr>
          <w:p w14:paraId="6A436683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1F326B59" w14:textId="77777777" w:rsidTr="00EC444F">
        <w:trPr>
          <w:trHeight w:val="397"/>
        </w:trPr>
        <w:tc>
          <w:tcPr>
            <w:tcW w:w="9072" w:type="dxa"/>
          </w:tcPr>
          <w:p w14:paraId="162832D2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5E1EB846" w14:textId="77777777" w:rsidTr="00EC444F">
        <w:trPr>
          <w:trHeight w:val="397"/>
        </w:trPr>
        <w:tc>
          <w:tcPr>
            <w:tcW w:w="9072" w:type="dxa"/>
          </w:tcPr>
          <w:p w14:paraId="6C4CECA0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486359DB" w14:textId="77777777" w:rsidTr="00EC444F">
        <w:trPr>
          <w:trHeight w:val="397"/>
        </w:trPr>
        <w:tc>
          <w:tcPr>
            <w:tcW w:w="9072" w:type="dxa"/>
          </w:tcPr>
          <w:p w14:paraId="5B9042E6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472974" w14:paraId="56E52512" w14:textId="77777777" w:rsidTr="00EC444F">
        <w:trPr>
          <w:trHeight w:val="397"/>
        </w:trPr>
        <w:tc>
          <w:tcPr>
            <w:tcW w:w="9072" w:type="dxa"/>
          </w:tcPr>
          <w:p w14:paraId="267AFA68" w14:textId="77777777" w:rsidR="00075A0E" w:rsidRPr="00472974" w:rsidRDefault="00075A0E" w:rsidP="00EC444F">
            <w:pPr>
              <w:pStyle w:val="Kopfzeile"/>
              <w:rPr>
                <w:rFonts w:ascii="Arial" w:hAnsi="Arial" w:cs="Arial"/>
                <w:lang w:val="de-AT"/>
              </w:rPr>
            </w:pPr>
          </w:p>
        </w:tc>
      </w:tr>
    </w:tbl>
    <w:p w14:paraId="2FCC13B5" w14:textId="77777777" w:rsidR="00075A0E" w:rsidRDefault="00075A0E" w:rsidP="00075A0E">
      <w:pPr>
        <w:pStyle w:val="Kopfzeile"/>
        <w:rPr>
          <w:rFonts w:ascii="Arial" w:hAnsi="Arial" w:cs="Arial"/>
          <w:b/>
          <w:lang w:val="de-AT"/>
        </w:rPr>
      </w:pPr>
    </w:p>
    <w:p w14:paraId="431CDD5F" w14:textId="77777777" w:rsidR="00075A0E" w:rsidRPr="00472974" w:rsidRDefault="00075A0E" w:rsidP="00075A0E">
      <w:pPr>
        <w:pStyle w:val="Kopfzeile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6"/>
        <w:gridCol w:w="1701"/>
        <w:gridCol w:w="1369"/>
        <w:gridCol w:w="1466"/>
      </w:tblGrid>
      <w:tr w:rsidR="00075A0E" w:rsidRPr="00AA3918" w14:paraId="5CE552EB" w14:textId="77777777" w:rsidTr="009E55BA">
        <w:tc>
          <w:tcPr>
            <w:tcW w:w="9072" w:type="dxa"/>
            <w:gridSpan w:val="6"/>
            <w:shd w:val="clear" w:color="auto" w:fill="auto"/>
          </w:tcPr>
          <w:p w14:paraId="45655E74" w14:textId="77777777" w:rsidR="00075A0E" w:rsidRPr="00AA3918" w:rsidRDefault="00075A0E" w:rsidP="00EC444F">
            <w:pPr>
              <w:pStyle w:val="Kopfzeile"/>
              <w:tabs>
                <w:tab w:val="clear" w:pos="8640"/>
                <w:tab w:val="right" w:pos="8861"/>
              </w:tabs>
              <w:ind w:left="356" w:hanging="356"/>
              <w:rPr>
                <w:rFonts w:ascii="Arial" w:hAnsi="Arial" w:cs="Arial"/>
                <w:b/>
                <w:sz w:val="20"/>
                <w:lang w:val="de-AT"/>
              </w:rPr>
            </w:pPr>
            <w:r w:rsidRPr="00AA3918">
              <w:rPr>
                <w:rFonts w:ascii="Arial" w:hAnsi="Arial" w:cs="Arial"/>
                <w:b/>
                <w:sz w:val="20"/>
                <w:lang w:val="de-AT"/>
              </w:rPr>
              <w:lastRenderedPageBreak/>
              <w:t xml:space="preserve">8.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  <w:t xml:space="preserve">Lernen (3.6)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 xml:space="preserve">Intervention (3.7)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 xml:space="preserve">Moderation, Präsentation, Kreativität (3.8)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 xml:space="preserve">(Soziale Kompetenzen im </w:t>
            </w:r>
            <w:proofErr w:type="spellStart"/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>PzM</w:t>
            </w:r>
            <w:proofErr w:type="spellEnd"/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>)</w:t>
            </w:r>
          </w:p>
        </w:tc>
      </w:tr>
      <w:tr w:rsidR="00075A0E" w:rsidRPr="00472974" w14:paraId="032EE675" w14:textId="77777777" w:rsidTr="009E55BA">
        <w:trPr>
          <w:trHeight w:val="350"/>
        </w:trPr>
        <w:tc>
          <w:tcPr>
            <w:tcW w:w="1465" w:type="dxa"/>
            <w:shd w:val="clear" w:color="auto" w:fill="auto"/>
          </w:tcPr>
          <w:p w14:paraId="64AAE5D9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5" w:type="dxa"/>
            <w:shd w:val="clear" w:color="auto" w:fill="auto"/>
          </w:tcPr>
          <w:p w14:paraId="0B40A5EE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1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gar nicht</w:t>
            </w:r>
          </w:p>
        </w:tc>
        <w:tc>
          <w:tcPr>
            <w:tcW w:w="1536" w:type="dxa"/>
            <w:shd w:val="clear" w:color="auto" w:fill="auto"/>
          </w:tcPr>
          <w:p w14:paraId="4A2A44BF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2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wenig</w:t>
            </w:r>
          </w:p>
        </w:tc>
        <w:tc>
          <w:tcPr>
            <w:tcW w:w="1701" w:type="dxa"/>
            <w:shd w:val="clear" w:color="auto" w:fill="auto"/>
          </w:tcPr>
          <w:p w14:paraId="529C3072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3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durchschnittlich</w:t>
            </w:r>
          </w:p>
        </w:tc>
        <w:tc>
          <w:tcPr>
            <w:tcW w:w="1369" w:type="dxa"/>
            <w:shd w:val="clear" w:color="auto" w:fill="auto"/>
          </w:tcPr>
          <w:p w14:paraId="4CFB762E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4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viel</w:t>
            </w:r>
          </w:p>
        </w:tc>
        <w:tc>
          <w:tcPr>
            <w:tcW w:w="1466" w:type="dxa"/>
            <w:shd w:val="clear" w:color="auto" w:fill="auto"/>
          </w:tcPr>
          <w:p w14:paraId="65F1AAB6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5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sehr viel</w:t>
            </w:r>
          </w:p>
        </w:tc>
      </w:tr>
      <w:tr w:rsidR="00075A0E" w:rsidRPr="00472974" w14:paraId="56921F2C" w14:textId="77777777" w:rsidTr="009E55BA">
        <w:trPr>
          <w:trHeight w:val="350"/>
        </w:trPr>
        <w:tc>
          <w:tcPr>
            <w:tcW w:w="1465" w:type="dxa"/>
            <w:shd w:val="clear" w:color="auto" w:fill="auto"/>
          </w:tcPr>
          <w:p w14:paraId="394BBDEB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Wissen</w:t>
            </w:r>
          </w:p>
        </w:tc>
        <w:tc>
          <w:tcPr>
            <w:tcW w:w="1535" w:type="dxa"/>
            <w:shd w:val="clear" w:color="auto" w:fill="auto"/>
          </w:tcPr>
          <w:p w14:paraId="29C1A8AE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0570F08F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58C94D27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3DA1BBA4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00A860B1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  <w:tr w:rsidR="00075A0E" w:rsidRPr="00472974" w14:paraId="2DE752E1" w14:textId="77777777" w:rsidTr="009E55BA">
        <w:trPr>
          <w:trHeight w:val="350"/>
        </w:trPr>
        <w:tc>
          <w:tcPr>
            <w:tcW w:w="1465" w:type="dxa"/>
            <w:shd w:val="clear" w:color="auto" w:fill="auto"/>
          </w:tcPr>
          <w:p w14:paraId="3EC2AFA8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Erfahrung</w:t>
            </w:r>
          </w:p>
        </w:tc>
        <w:tc>
          <w:tcPr>
            <w:tcW w:w="1535" w:type="dxa"/>
            <w:shd w:val="clear" w:color="auto" w:fill="auto"/>
          </w:tcPr>
          <w:p w14:paraId="4DD988B6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2D5E8F4D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1FAC4701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2F2CB686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6162FF41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</w:tbl>
    <w:p w14:paraId="1E635BA8" w14:textId="77777777" w:rsidR="00075A0E" w:rsidRPr="00DD4450" w:rsidRDefault="00075A0E" w:rsidP="00075A0E">
      <w:pPr>
        <w:pStyle w:val="Kopfzeile"/>
        <w:rPr>
          <w:rFonts w:ascii="Arial" w:hAnsi="Arial" w:cs="Arial"/>
          <w:vertAlign w:val="subscript"/>
          <w:lang w:val="de-AT"/>
        </w:rPr>
      </w:pPr>
    </w:p>
    <w:p w14:paraId="64BFEE4E" w14:textId="77777777" w:rsidR="00075A0E" w:rsidRPr="00AA3918" w:rsidRDefault="00075A0E" w:rsidP="00075A0E">
      <w:pPr>
        <w:pStyle w:val="Kopfzeile"/>
        <w:rPr>
          <w:rFonts w:ascii="Arial" w:hAnsi="Arial" w:cs="Arial"/>
          <w:sz w:val="20"/>
          <w:lang w:val="de-AT"/>
        </w:rPr>
      </w:pPr>
      <w:r w:rsidRPr="00AA3918">
        <w:rPr>
          <w:rFonts w:ascii="Arial" w:hAnsi="Arial" w:cs="Arial"/>
          <w:sz w:val="20"/>
          <w:lang w:val="de-AT"/>
        </w:rPr>
        <w:t xml:space="preserve">Begründung zu Wissen und </w:t>
      </w:r>
      <w:proofErr w:type="gramStart"/>
      <w:r w:rsidRPr="00AA3918">
        <w:rPr>
          <w:rFonts w:ascii="Arial" w:hAnsi="Arial" w:cs="Arial"/>
          <w:sz w:val="20"/>
          <w:lang w:val="de-AT"/>
        </w:rPr>
        <w:t>Erfahrung :</w:t>
      </w:r>
      <w:proofErr w:type="gramEnd"/>
    </w:p>
    <w:tbl>
      <w:tblPr>
        <w:tblW w:w="0" w:type="auto"/>
        <w:tblInd w:w="70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6"/>
        <w:gridCol w:w="1701"/>
        <w:gridCol w:w="1369"/>
        <w:gridCol w:w="1466"/>
      </w:tblGrid>
      <w:tr w:rsidR="00075A0E" w:rsidRPr="00AA3918" w14:paraId="7BF1F5B1" w14:textId="77777777" w:rsidTr="00EC444F">
        <w:trPr>
          <w:trHeight w:val="397"/>
        </w:trPr>
        <w:tc>
          <w:tcPr>
            <w:tcW w:w="9072" w:type="dxa"/>
            <w:gridSpan w:val="6"/>
          </w:tcPr>
          <w:p w14:paraId="322621F8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1196AFEE" w14:textId="77777777" w:rsidTr="00EC444F">
        <w:trPr>
          <w:trHeight w:val="397"/>
        </w:trPr>
        <w:tc>
          <w:tcPr>
            <w:tcW w:w="9072" w:type="dxa"/>
            <w:gridSpan w:val="6"/>
          </w:tcPr>
          <w:p w14:paraId="0C6B75E6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4A690978" w14:textId="77777777" w:rsidTr="00EC444F">
        <w:trPr>
          <w:trHeight w:val="397"/>
        </w:trPr>
        <w:tc>
          <w:tcPr>
            <w:tcW w:w="9072" w:type="dxa"/>
            <w:gridSpan w:val="6"/>
          </w:tcPr>
          <w:p w14:paraId="5CE7F9DA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472974" w14:paraId="3939B86B" w14:textId="77777777" w:rsidTr="00EC444F">
        <w:trPr>
          <w:trHeight w:val="397"/>
        </w:trPr>
        <w:tc>
          <w:tcPr>
            <w:tcW w:w="9072" w:type="dxa"/>
            <w:gridSpan w:val="6"/>
          </w:tcPr>
          <w:p w14:paraId="3A9D224D" w14:textId="77777777" w:rsidR="00075A0E" w:rsidRPr="00472974" w:rsidRDefault="00075A0E" w:rsidP="00EC444F">
            <w:pPr>
              <w:pStyle w:val="Kopfzeile"/>
              <w:rPr>
                <w:rFonts w:ascii="Arial" w:hAnsi="Arial" w:cs="Arial"/>
                <w:lang w:val="de-AT"/>
              </w:rPr>
            </w:pPr>
          </w:p>
        </w:tc>
      </w:tr>
      <w:tr w:rsidR="00075A0E" w:rsidRPr="00AA3918" w14:paraId="5591E223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shd w:val="clear" w:color="auto" w:fill="auto"/>
          </w:tcPr>
          <w:p w14:paraId="0FAF5D10" w14:textId="77777777" w:rsidR="00075A0E" w:rsidRPr="00AA3918" w:rsidRDefault="00075A0E" w:rsidP="00EC444F">
            <w:pPr>
              <w:pStyle w:val="Kopfzeile"/>
              <w:tabs>
                <w:tab w:val="clear" w:pos="4320"/>
                <w:tab w:val="clear" w:pos="8640"/>
                <w:tab w:val="right" w:pos="8861"/>
              </w:tabs>
              <w:ind w:left="356" w:hanging="356"/>
              <w:rPr>
                <w:rFonts w:ascii="Arial" w:hAnsi="Arial" w:cs="Arial"/>
                <w:b/>
                <w:sz w:val="20"/>
                <w:lang w:val="de-AT"/>
              </w:rPr>
            </w:pPr>
            <w:r w:rsidRPr="00AA3918">
              <w:rPr>
                <w:rFonts w:ascii="Arial" w:hAnsi="Arial" w:cs="Arial"/>
                <w:b/>
                <w:sz w:val="20"/>
                <w:lang w:val="de-AT"/>
              </w:rPr>
              <w:t xml:space="preserve">9.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tab/>
              <w:t xml:space="preserve">Die Performance orientierte Organisation (4.1)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 xml:space="preserve">Multiprozessmanagement (4.2)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 xml:space="preserve">Qualitätsmanagement und andere Systeme (5.1)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 xml:space="preserve">Spezifische Ansätze zum Prozessmanagement (5.2)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 xml:space="preserve">Zusammenhang zum Projektmanagement (5.3)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ab/>
              <w:t>(Ergänzende Managementansätze zur Prozessorientierung)</w:t>
            </w:r>
          </w:p>
        </w:tc>
      </w:tr>
      <w:tr w:rsidR="00075A0E" w:rsidRPr="00472974" w14:paraId="3AE68364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589D42D0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5" w:type="dxa"/>
            <w:shd w:val="clear" w:color="auto" w:fill="auto"/>
          </w:tcPr>
          <w:p w14:paraId="24190732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1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gar nicht</w:t>
            </w:r>
          </w:p>
        </w:tc>
        <w:tc>
          <w:tcPr>
            <w:tcW w:w="1536" w:type="dxa"/>
            <w:shd w:val="clear" w:color="auto" w:fill="auto"/>
          </w:tcPr>
          <w:p w14:paraId="6F35D6A3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2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wenig</w:t>
            </w:r>
          </w:p>
        </w:tc>
        <w:tc>
          <w:tcPr>
            <w:tcW w:w="1701" w:type="dxa"/>
            <w:shd w:val="clear" w:color="auto" w:fill="auto"/>
          </w:tcPr>
          <w:p w14:paraId="7F78245F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3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durchschnittlich</w:t>
            </w:r>
          </w:p>
        </w:tc>
        <w:tc>
          <w:tcPr>
            <w:tcW w:w="1369" w:type="dxa"/>
            <w:shd w:val="clear" w:color="auto" w:fill="auto"/>
          </w:tcPr>
          <w:p w14:paraId="3F1845C6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4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viel</w:t>
            </w:r>
          </w:p>
        </w:tc>
        <w:tc>
          <w:tcPr>
            <w:tcW w:w="1466" w:type="dxa"/>
            <w:shd w:val="clear" w:color="auto" w:fill="auto"/>
          </w:tcPr>
          <w:p w14:paraId="2139A11C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5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sehr viel</w:t>
            </w:r>
          </w:p>
        </w:tc>
      </w:tr>
      <w:tr w:rsidR="00075A0E" w:rsidRPr="00472974" w14:paraId="520C8E4A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384B7376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Wissen</w:t>
            </w:r>
          </w:p>
        </w:tc>
        <w:tc>
          <w:tcPr>
            <w:tcW w:w="1535" w:type="dxa"/>
            <w:shd w:val="clear" w:color="auto" w:fill="auto"/>
          </w:tcPr>
          <w:p w14:paraId="4199516E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31D5C174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706B4678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5E7B66CC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3F238E08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  <w:tr w:rsidR="00075A0E" w:rsidRPr="00472974" w14:paraId="65FB1011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46BB8E5D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Erfahrung</w:t>
            </w:r>
          </w:p>
        </w:tc>
        <w:tc>
          <w:tcPr>
            <w:tcW w:w="1535" w:type="dxa"/>
            <w:shd w:val="clear" w:color="auto" w:fill="auto"/>
          </w:tcPr>
          <w:p w14:paraId="24516BB1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629D19F9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3FFA59E5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02578A60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736432BA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</w:tbl>
    <w:p w14:paraId="6BA44EBD" w14:textId="77777777" w:rsidR="00075A0E" w:rsidRPr="00DD4450" w:rsidRDefault="00075A0E" w:rsidP="00075A0E">
      <w:pPr>
        <w:pStyle w:val="Kopfzeile"/>
        <w:rPr>
          <w:rFonts w:ascii="Arial" w:hAnsi="Arial" w:cs="Arial"/>
          <w:vertAlign w:val="subscript"/>
          <w:lang w:val="de-AT"/>
        </w:rPr>
      </w:pPr>
    </w:p>
    <w:p w14:paraId="196D9E73" w14:textId="77777777" w:rsidR="00075A0E" w:rsidRPr="00AA3918" w:rsidRDefault="00075A0E" w:rsidP="00075A0E">
      <w:pPr>
        <w:pStyle w:val="Kopfzeile"/>
        <w:rPr>
          <w:rFonts w:ascii="Arial" w:hAnsi="Arial" w:cs="Arial"/>
          <w:sz w:val="20"/>
          <w:lang w:val="de-AT"/>
        </w:rPr>
      </w:pPr>
      <w:r w:rsidRPr="00AA3918">
        <w:rPr>
          <w:rFonts w:ascii="Arial" w:hAnsi="Arial" w:cs="Arial"/>
          <w:sz w:val="20"/>
          <w:lang w:val="de-AT"/>
        </w:rPr>
        <w:t xml:space="preserve">Begründung zu Wissen und </w:t>
      </w:r>
      <w:proofErr w:type="gramStart"/>
      <w:r w:rsidRPr="00AA3918">
        <w:rPr>
          <w:rFonts w:ascii="Arial" w:hAnsi="Arial" w:cs="Arial"/>
          <w:sz w:val="20"/>
          <w:lang w:val="de-AT"/>
        </w:rPr>
        <w:t>Erfahrung :</w:t>
      </w:r>
      <w:proofErr w:type="gramEnd"/>
    </w:p>
    <w:tbl>
      <w:tblPr>
        <w:tblW w:w="0" w:type="auto"/>
        <w:tblInd w:w="70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535"/>
        <w:gridCol w:w="1536"/>
        <w:gridCol w:w="1701"/>
        <w:gridCol w:w="1369"/>
        <w:gridCol w:w="1466"/>
      </w:tblGrid>
      <w:tr w:rsidR="00075A0E" w:rsidRPr="00AA3918" w14:paraId="3040CC98" w14:textId="77777777" w:rsidTr="00EC444F">
        <w:trPr>
          <w:trHeight w:val="397"/>
        </w:trPr>
        <w:tc>
          <w:tcPr>
            <w:tcW w:w="9072" w:type="dxa"/>
            <w:gridSpan w:val="6"/>
          </w:tcPr>
          <w:p w14:paraId="1D6469F0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2A9725D6" w14:textId="77777777" w:rsidTr="00EC444F">
        <w:trPr>
          <w:trHeight w:val="397"/>
        </w:trPr>
        <w:tc>
          <w:tcPr>
            <w:tcW w:w="9072" w:type="dxa"/>
            <w:gridSpan w:val="6"/>
          </w:tcPr>
          <w:p w14:paraId="40F5A3BB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472974" w14:paraId="4348C05C" w14:textId="77777777" w:rsidTr="00EC444F">
        <w:trPr>
          <w:trHeight w:val="397"/>
        </w:trPr>
        <w:tc>
          <w:tcPr>
            <w:tcW w:w="9072" w:type="dxa"/>
            <w:gridSpan w:val="6"/>
          </w:tcPr>
          <w:p w14:paraId="0393419C" w14:textId="77777777" w:rsidR="00075A0E" w:rsidRPr="00472974" w:rsidRDefault="00075A0E" w:rsidP="00EC444F">
            <w:pPr>
              <w:pStyle w:val="Kopfzeile"/>
              <w:rPr>
                <w:rFonts w:ascii="Arial" w:hAnsi="Arial" w:cs="Arial"/>
                <w:lang w:val="de-AT"/>
              </w:rPr>
            </w:pPr>
          </w:p>
        </w:tc>
      </w:tr>
      <w:tr w:rsidR="00075A0E" w:rsidRPr="00472974" w14:paraId="58D3FA81" w14:textId="77777777" w:rsidTr="00EC444F">
        <w:trPr>
          <w:trHeight w:val="397"/>
        </w:trPr>
        <w:tc>
          <w:tcPr>
            <w:tcW w:w="9072" w:type="dxa"/>
            <w:gridSpan w:val="6"/>
          </w:tcPr>
          <w:p w14:paraId="2FE0A984" w14:textId="77777777" w:rsidR="00075A0E" w:rsidRPr="00472974" w:rsidRDefault="00075A0E" w:rsidP="00EC444F">
            <w:pPr>
              <w:pStyle w:val="Kopfzeile"/>
              <w:rPr>
                <w:rFonts w:ascii="Arial" w:hAnsi="Arial" w:cs="Arial"/>
                <w:lang w:val="de-AT"/>
              </w:rPr>
            </w:pPr>
          </w:p>
        </w:tc>
      </w:tr>
      <w:tr w:rsidR="00075A0E" w:rsidRPr="00AA3918" w14:paraId="380D9450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shd w:val="clear" w:color="auto" w:fill="auto"/>
          </w:tcPr>
          <w:p w14:paraId="00AAEB32" w14:textId="77777777" w:rsidR="00075A0E" w:rsidRPr="00AA3918" w:rsidRDefault="00075A0E" w:rsidP="00EC444F">
            <w:pPr>
              <w:pStyle w:val="Kopfzeile"/>
              <w:tabs>
                <w:tab w:val="clear" w:pos="4320"/>
                <w:tab w:val="clear" w:pos="8640"/>
                <w:tab w:val="right" w:pos="8861"/>
              </w:tabs>
              <w:ind w:left="356" w:hanging="356"/>
              <w:rPr>
                <w:rFonts w:ascii="Arial" w:hAnsi="Arial" w:cs="Arial"/>
                <w:b/>
                <w:sz w:val="20"/>
                <w:lang w:val="de-AT"/>
              </w:rPr>
            </w:pPr>
            <w:r w:rsidRPr="00AA3918">
              <w:rPr>
                <w:rFonts w:ascii="Arial" w:hAnsi="Arial" w:cs="Arial"/>
                <w:b/>
                <w:sz w:val="20"/>
                <w:lang w:val="de-AT"/>
              </w:rPr>
              <w:t xml:space="preserve">10. Lernende Organisation, Wissensmanagement (5.4)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 xml:space="preserve">Implementierung Prozessmanagement (4.3)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</w:r>
            <w:proofErr w:type="gramStart"/>
            <w:r w:rsidRPr="00AA3918">
              <w:rPr>
                <w:rFonts w:ascii="Arial" w:hAnsi="Arial" w:cs="Arial"/>
                <w:b/>
                <w:sz w:val="20"/>
                <w:lang w:val="de-AT"/>
              </w:rPr>
              <w:t>Change Management</w:t>
            </w:r>
            <w:proofErr w:type="gramEnd"/>
            <w:r w:rsidRPr="00AA3918">
              <w:rPr>
                <w:rFonts w:ascii="Arial" w:hAnsi="Arial" w:cs="Arial"/>
                <w:b/>
                <w:sz w:val="20"/>
                <w:lang w:val="de-AT"/>
              </w:rPr>
              <w:t xml:space="preserve"> (5.5) 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  <w:t>Pz Kostenrechnung (4.4)</w:t>
            </w:r>
            <w:r w:rsidRPr="00AA3918">
              <w:rPr>
                <w:rFonts w:ascii="Arial" w:hAnsi="Arial" w:cs="Arial"/>
                <w:b/>
                <w:sz w:val="20"/>
                <w:lang w:val="de-AT"/>
              </w:rPr>
              <w:br/>
            </w:r>
            <w:r w:rsidRPr="00AA3918">
              <w:rPr>
                <w:rFonts w:ascii="Arial" w:hAnsi="Arial" w:cs="Arial"/>
                <w:b/>
                <w:i/>
                <w:sz w:val="20"/>
                <w:lang w:val="de-AT"/>
              </w:rPr>
              <w:tab/>
              <w:t>(Ergänzende Managementansätze zur Prozessorientierung)</w:t>
            </w:r>
          </w:p>
        </w:tc>
      </w:tr>
      <w:tr w:rsidR="00075A0E" w:rsidRPr="00472974" w14:paraId="626E9425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7BFF8EE9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5" w:type="dxa"/>
            <w:shd w:val="clear" w:color="auto" w:fill="auto"/>
          </w:tcPr>
          <w:p w14:paraId="161A81C0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1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gar nicht</w:t>
            </w:r>
          </w:p>
        </w:tc>
        <w:tc>
          <w:tcPr>
            <w:tcW w:w="1536" w:type="dxa"/>
            <w:shd w:val="clear" w:color="auto" w:fill="auto"/>
          </w:tcPr>
          <w:p w14:paraId="11F05508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2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wenig</w:t>
            </w:r>
          </w:p>
        </w:tc>
        <w:tc>
          <w:tcPr>
            <w:tcW w:w="1701" w:type="dxa"/>
            <w:shd w:val="clear" w:color="auto" w:fill="auto"/>
          </w:tcPr>
          <w:p w14:paraId="4BFAC2D0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3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durchschnittlich</w:t>
            </w:r>
          </w:p>
        </w:tc>
        <w:tc>
          <w:tcPr>
            <w:tcW w:w="1369" w:type="dxa"/>
            <w:shd w:val="clear" w:color="auto" w:fill="auto"/>
          </w:tcPr>
          <w:p w14:paraId="6E107429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4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viel</w:t>
            </w:r>
          </w:p>
        </w:tc>
        <w:tc>
          <w:tcPr>
            <w:tcW w:w="1466" w:type="dxa"/>
            <w:shd w:val="clear" w:color="auto" w:fill="auto"/>
          </w:tcPr>
          <w:p w14:paraId="0845377E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5</w:t>
            </w:r>
            <w:r w:rsidRPr="00472974">
              <w:rPr>
                <w:rFonts w:ascii="Arial" w:hAnsi="Arial"/>
                <w:b/>
                <w:sz w:val="18"/>
                <w:lang w:val="de-AT"/>
              </w:rPr>
              <w:br/>
              <w:t>sehr viel</w:t>
            </w:r>
          </w:p>
        </w:tc>
      </w:tr>
      <w:tr w:rsidR="00075A0E" w:rsidRPr="00472974" w14:paraId="2ABAA266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47363232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Wissen</w:t>
            </w:r>
          </w:p>
        </w:tc>
        <w:tc>
          <w:tcPr>
            <w:tcW w:w="1535" w:type="dxa"/>
            <w:shd w:val="clear" w:color="auto" w:fill="auto"/>
          </w:tcPr>
          <w:p w14:paraId="05309171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33485765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794D9222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2FEC1764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0F4A26AE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  <w:tr w:rsidR="00075A0E" w:rsidRPr="00472974" w14:paraId="1F554CC6" w14:textId="77777777" w:rsidTr="009E5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465" w:type="dxa"/>
            <w:shd w:val="clear" w:color="auto" w:fill="auto"/>
          </w:tcPr>
          <w:p w14:paraId="54F4FDF1" w14:textId="77777777" w:rsidR="00075A0E" w:rsidRPr="00472974" w:rsidRDefault="00075A0E" w:rsidP="00EC444F">
            <w:pPr>
              <w:spacing w:before="40" w:after="40"/>
              <w:rPr>
                <w:rFonts w:ascii="Arial" w:hAnsi="Arial"/>
                <w:b/>
                <w:sz w:val="18"/>
                <w:lang w:val="de-AT"/>
              </w:rPr>
            </w:pPr>
            <w:r w:rsidRPr="00472974">
              <w:rPr>
                <w:rFonts w:ascii="Arial" w:hAnsi="Arial"/>
                <w:b/>
                <w:sz w:val="18"/>
                <w:lang w:val="de-AT"/>
              </w:rPr>
              <w:t>Erfahrung</w:t>
            </w:r>
          </w:p>
        </w:tc>
        <w:tc>
          <w:tcPr>
            <w:tcW w:w="1535" w:type="dxa"/>
            <w:shd w:val="clear" w:color="auto" w:fill="auto"/>
          </w:tcPr>
          <w:p w14:paraId="55BEED0D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  <w:tc>
          <w:tcPr>
            <w:tcW w:w="1536" w:type="dxa"/>
            <w:shd w:val="clear" w:color="auto" w:fill="auto"/>
          </w:tcPr>
          <w:p w14:paraId="1898F826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701" w:type="dxa"/>
            <w:shd w:val="clear" w:color="auto" w:fill="auto"/>
          </w:tcPr>
          <w:p w14:paraId="3F7476E9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369" w:type="dxa"/>
            <w:shd w:val="clear" w:color="auto" w:fill="auto"/>
          </w:tcPr>
          <w:p w14:paraId="7202AFD1" w14:textId="77777777" w:rsidR="00075A0E" w:rsidRPr="0086384C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color w:val="FF0000"/>
                <w:sz w:val="20"/>
                <w:lang w:val="de-AT"/>
              </w:rPr>
            </w:pPr>
          </w:p>
        </w:tc>
        <w:tc>
          <w:tcPr>
            <w:tcW w:w="1466" w:type="dxa"/>
            <w:shd w:val="clear" w:color="auto" w:fill="auto"/>
          </w:tcPr>
          <w:p w14:paraId="6C1FE9B2" w14:textId="77777777" w:rsidR="00075A0E" w:rsidRPr="00472974" w:rsidRDefault="00075A0E" w:rsidP="00EC444F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de-AT"/>
              </w:rPr>
            </w:pPr>
          </w:p>
        </w:tc>
      </w:tr>
    </w:tbl>
    <w:p w14:paraId="266F0C31" w14:textId="77777777" w:rsidR="00075A0E" w:rsidRDefault="00075A0E" w:rsidP="00075A0E">
      <w:pPr>
        <w:pStyle w:val="Kopfzeile"/>
        <w:rPr>
          <w:rFonts w:ascii="Arial" w:hAnsi="Arial" w:cs="Arial"/>
          <w:lang w:val="de-AT"/>
        </w:rPr>
      </w:pPr>
    </w:p>
    <w:p w14:paraId="0D33797D" w14:textId="77777777" w:rsidR="00075A0E" w:rsidRPr="00AA3918" w:rsidRDefault="00075A0E" w:rsidP="00075A0E">
      <w:pPr>
        <w:pStyle w:val="Kopfzeile"/>
        <w:rPr>
          <w:rFonts w:ascii="Arial" w:hAnsi="Arial" w:cs="Arial"/>
          <w:sz w:val="20"/>
          <w:lang w:val="de-AT"/>
        </w:rPr>
      </w:pPr>
      <w:r w:rsidRPr="00AA3918">
        <w:rPr>
          <w:rFonts w:ascii="Arial" w:hAnsi="Arial" w:cs="Arial"/>
          <w:sz w:val="20"/>
          <w:lang w:val="de-AT"/>
        </w:rPr>
        <w:t xml:space="preserve">Begründung zu Wissen und </w:t>
      </w:r>
      <w:proofErr w:type="gramStart"/>
      <w:r w:rsidRPr="00AA3918">
        <w:rPr>
          <w:rFonts w:ascii="Arial" w:hAnsi="Arial" w:cs="Arial"/>
          <w:sz w:val="20"/>
          <w:lang w:val="de-AT"/>
        </w:rPr>
        <w:t>Erfahrung :</w:t>
      </w:r>
      <w:proofErr w:type="gramEnd"/>
    </w:p>
    <w:tbl>
      <w:tblPr>
        <w:tblW w:w="0" w:type="auto"/>
        <w:tblInd w:w="70" w:type="dxa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3260"/>
      </w:tblGrid>
      <w:tr w:rsidR="00075A0E" w:rsidRPr="00AA3918" w14:paraId="443F920D" w14:textId="77777777" w:rsidTr="00EC444F">
        <w:trPr>
          <w:trHeight w:val="397"/>
        </w:trPr>
        <w:tc>
          <w:tcPr>
            <w:tcW w:w="9072" w:type="dxa"/>
            <w:gridSpan w:val="3"/>
          </w:tcPr>
          <w:p w14:paraId="0AC8610B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14E59F55" w14:textId="77777777" w:rsidTr="00EC444F">
        <w:trPr>
          <w:trHeight w:val="397"/>
        </w:trPr>
        <w:tc>
          <w:tcPr>
            <w:tcW w:w="9072" w:type="dxa"/>
            <w:gridSpan w:val="3"/>
          </w:tcPr>
          <w:p w14:paraId="55D2D942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AA3918" w14:paraId="4A5733B6" w14:textId="77777777" w:rsidTr="00EC444F">
        <w:trPr>
          <w:trHeight w:val="397"/>
        </w:trPr>
        <w:tc>
          <w:tcPr>
            <w:tcW w:w="9072" w:type="dxa"/>
            <w:gridSpan w:val="3"/>
          </w:tcPr>
          <w:p w14:paraId="481E3800" w14:textId="77777777" w:rsidR="00075A0E" w:rsidRPr="00AA3918" w:rsidRDefault="00075A0E" w:rsidP="00EC444F">
            <w:pPr>
              <w:pStyle w:val="Kopfzeile"/>
              <w:rPr>
                <w:rFonts w:ascii="Arial" w:hAnsi="Arial" w:cs="Arial"/>
                <w:sz w:val="20"/>
                <w:lang w:val="de-AT"/>
              </w:rPr>
            </w:pPr>
          </w:p>
        </w:tc>
      </w:tr>
      <w:tr w:rsidR="00075A0E" w:rsidRPr="00472974" w14:paraId="3B5FC0F3" w14:textId="77777777" w:rsidTr="00EC444F">
        <w:trPr>
          <w:trHeight w:val="397"/>
        </w:trPr>
        <w:tc>
          <w:tcPr>
            <w:tcW w:w="9072" w:type="dxa"/>
            <w:gridSpan w:val="3"/>
          </w:tcPr>
          <w:p w14:paraId="0E67B38C" w14:textId="77777777" w:rsidR="00075A0E" w:rsidRPr="00472974" w:rsidRDefault="00075A0E" w:rsidP="00EC444F">
            <w:pPr>
              <w:pStyle w:val="Kopfzeile"/>
              <w:rPr>
                <w:rFonts w:ascii="Arial" w:hAnsi="Arial" w:cs="Arial"/>
                <w:lang w:val="de-AT"/>
              </w:rPr>
            </w:pPr>
          </w:p>
        </w:tc>
      </w:tr>
      <w:tr w:rsidR="00075A0E" w:rsidRPr="009E55BA" w14:paraId="4AAF5729" w14:textId="77777777" w:rsidTr="00EC444F">
        <w:tblPrEx>
          <w:tblBorders>
            <w:insideH w:val="none" w:sz="0" w:space="0" w:color="auto"/>
          </w:tblBorders>
        </w:tblPrEx>
        <w:tc>
          <w:tcPr>
            <w:tcW w:w="3544" w:type="dxa"/>
            <w:tcBorders>
              <w:top w:val="dotted" w:sz="4" w:space="0" w:color="auto"/>
            </w:tcBorders>
          </w:tcPr>
          <w:p w14:paraId="3B618240" w14:textId="77777777" w:rsidR="00075A0E" w:rsidRPr="009E55BA" w:rsidRDefault="00075A0E" w:rsidP="00EC444F">
            <w:pPr>
              <w:jc w:val="center"/>
              <w:rPr>
                <w:rFonts w:ascii="Arial" w:hAnsi="Arial"/>
                <w:bCs/>
                <w:sz w:val="20"/>
                <w:lang w:val="de-AT"/>
              </w:rPr>
            </w:pPr>
            <w:r w:rsidRPr="009E55BA">
              <w:rPr>
                <w:rFonts w:ascii="Arial" w:hAnsi="Arial"/>
                <w:bCs/>
                <w:sz w:val="20"/>
                <w:lang w:val="de-AT"/>
              </w:rPr>
              <w:t>Ort, Datum</w:t>
            </w:r>
          </w:p>
        </w:tc>
        <w:tc>
          <w:tcPr>
            <w:tcW w:w="2268" w:type="dxa"/>
          </w:tcPr>
          <w:p w14:paraId="26CE9D3B" w14:textId="77777777" w:rsidR="00075A0E" w:rsidRPr="009E55BA" w:rsidRDefault="00075A0E" w:rsidP="00EC444F">
            <w:pPr>
              <w:jc w:val="center"/>
              <w:rPr>
                <w:rFonts w:ascii="Arial" w:hAnsi="Arial"/>
                <w:bCs/>
                <w:sz w:val="20"/>
                <w:lang w:val="de-A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5F729AF3" w14:textId="77777777" w:rsidR="00075A0E" w:rsidRPr="009E55BA" w:rsidRDefault="00075A0E" w:rsidP="00EC444F">
            <w:pPr>
              <w:jc w:val="center"/>
              <w:rPr>
                <w:rFonts w:ascii="Arial" w:hAnsi="Arial"/>
                <w:bCs/>
                <w:sz w:val="20"/>
                <w:lang w:val="de-AT"/>
              </w:rPr>
            </w:pPr>
            <w:r w:rsidRPr="009E55BA">
              <w:rPr>
                <w:rFonts w:ascii="Arial" w:hAnsi="Arial"/>
                <w:bCs/>
                <w:sz w:val="20"/>
                <w:lang w:val="de-AT"/>
              </w:rPr>
              <w:t>Unterschrift</w:t>
            </w:r>
          </w:p>
        </w:tc>
      </w:tr>
    </w:tbl>
    <w:p w14:paraId="2E478A25" w14:textId="77777777" w:rsidR="00007B81" w:rsidRDefault="00007B81"/>
    <w:sectPr w:rsidR="00007B81" w:rsidSect="00A97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0" w:left="1560" w:header="510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A8B3" w14:textId="77777777" w:rsidR="00A155F0" w:rsidRDefault="00A155F0" w:rsidP="00A155F0">
      <w:r>
        <w:separator/>
      </w:r>
    </w:p>
  </w:endnote>
  <w:endnote w:type="continuationSeparator" w:id="0">
    <w:p w14:paraId="0DD1136C" w14:textId="77777777" w:rsidR="00A155F0" w:rsidRDefault="00A155F0" w:rsidP="00A1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Alt One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213E" w14:textId="77777777" w:rsidR="00E9306A" w:rsidRDefault="00E930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Web2"/>
      <w:tblW w:w="9498" w:type="dxa"/>
      <w:tblInd w:w="-8" w:type="dxa"/>
      <w:tblLayout w:type="fixed"/>
      <w:tblLook w:val="01E0" w:firstRow="1" w:lastRow="1" w:firstColumn="1" w:lastColumn="1" w:noHBand="0" w:noVBand="0"/>
    </w:tblPr>
    <w:tblGrid>
      <w:gridCol w:w="4395"/>
      <w:gridCol w:w="1842"/>
      <w:gridCol w:w="1376"/>
      <w:gridCol w:w="1885"/>
    </w:tblGrid>
    <w:tr w:rsidR="009E55BA" w:rsidRPr="009E55BA" w14:paraId="4BF65811" w14:textId="77777777" w:rsidTr="0078242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335" w:type="dxa"/>
          <w:vAlign w:val="center"/>
        </w:tcPr>
        <w:p w14:paraId="71909945" w14:textId="081DF595" w:rsidR="009E55BA" w:rsidRPr="009E55BA" w:rsidRDefault="009E55BA" w:rsidP="009E55BA">
          <w:pPr>
            <w:pStyle w:val="Fuzeile"/>
            <w:tabs>
              <w:tab w:val="left" w:pos="5201"/>
            </w:tabs>
            <w:spacing w:before="0"/>
            <w:ind w:left="-108"/>
            <w:rPr>
              <w:rFonts w:ascii="Arial" w:hAnsi="Arial"/>
              <w:sz w:val="16"/>
              <w:szCs w:val="16"/>
              <w:lang w:val="en-GB"/>
            </w:rPr>
          </w:pPr>
          <w:r w:rsidRPr="009E55BA">
            <w:rPr>
              <w:rFonts w:ascii="Arial" w:hAnsi="Arial"/>
              <w:sz w:val="16"/>
              <w:szCs w:val="16"/>
            </w:rPr>
            <w:fldChar w:fldCharType="begin"/>
          </w:r>
          <w:r w:rsidRPr="009E55BA">
            <w:rPr>
              <w:rFonts w:ascii="Arial" w:hAnsi="Arial"/>
              <w:sz w:val="16"/>
              <w:szCs w:val="16"/>
              <w:lang w:val="en-GB"/>
            </w:rPr>
            <w:instrText xml:space="preserve"> FILENAME \* MERGEFORMAT </w:instrText>
          </w:r>
          <w:r w:rsidRPr="009E55BA">
            <w:rPr>
              <w:rFonts w:ascii="Arial" w:hAnsi="Arial"/>
              <w:sz w:val="16"/>
              <w:szCs w:val="16"/>
            </w:rPr>
            <w:fldChar w:fldCharType="separate"/>
          </w:r>
          <w:r w:rsidRPr="009E55BA">
            <w:rPr>
              <w:rFonts w:ascii="Arial" w:hAnsi="Arial"/>
              <w:noProof/>
              <w:sz w:val="16"/>
              <w:szCs w:val="16"/>
              <w:lang w:val="en-GB"/>
            </w:rPr>
            <w:t>FM-BA-ZET-Pers-PcM-002_Selfassessment.docx</w:t>
          </w:r>
          <w:r w:rsidRPr="009E55BA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1802" w:type="dxa"/>
          <w:vAlign w:val="center"/>
        </w:tcPr>
        <w:p w14:paraId="5354DBB5" w14:textId="1D78850F" w:rsidR="009E55BA" w:rsidRPr="009E55BA" w:rsidRDefault="009E55BA" w:rsidP="009E55BA">
          <w:pPr>
            <w:pStyle w:val="Fuzeile"/>
            <w:tabs>
              <w:tab w:val="left" w:pos="5201"/>
            </w:tabs>
            <w:spacing w:before="0"/>
            <w:ind w:left="-108"/>
            <w:rPr>
              <w:rFonts w:ascii="Arial" w:hAnsi="Arial"/>
              <w:sz w:val="16"/>
              <w:szCs w:val="16"/>
            </w:rPr>
          </w:pPr>
          <w:r w:rsidRPr="009E55BA">
            <w:rPr>
              <w:rFonts w:ascii="Arial" w:hAnsi="Arial"/>
              <w:sz w:val="16"/>
              <w:szCs w:val="16"/>
            </w:rPr>
            <w:t xml:space="preserve">Revision: </w:t>
          </w:r>
          <w:r w:rsidR="00E9306A" w:rsidRPr="009E55BA">
            <w:rPr>
              <w:rFonts w:ascii="Arial" w:hAnsi="Arial"/>
              <w:sz w:val="16"/>
              <w:szCs w:val="16"/>
            </w:rPr>
            <w:t>0</w:t>
          </w:r>
          <w:r w:rsidR="00E9306A">
            <w:rPr>
              <w:rFonts w:ascii="Arial" w:hAnsi="Arial"/>
              <w:sz w:val="16"/>
              <w:szCs w:val="16"/>
            </w:rPr>
            <w:t>1/06.23</w:t>
          </w:r>
        </w:p>
      </w:tc>
      <w:tc>
        <w:tcPr>
          <w:tcW w:w="1336" w:type="dxa"/>
          <w:vAlign w:val="center"/>
        </w:tcPr>
        <w:p w14:paraId="797DA177" w14:textId="77777777" w:rsidR="009E55BA" w:rsidRPr="009E55BA" w:rsidRDefault="009E55BA" w:rsidP="009E55BA">
          <w:pPr>
            <w:pStyle w:val="Fuzeile"/>
            <w:tabs>
              <w:tab w:val="left" w:pos="5201"/>
            </w:tabs>
            <w:spacing w:before="0"/>
            <w:ind w:left="-108"/>
            <w:rPr>
              <w:rFonts w:ascii="Arial" w:hAnsi="Arial"/>
              <w:sz w:val="16"/>
              <w:szCs w:val="16"/>
            </w:rPr>
          </w:pPr>
          <w:r w:rsidRPr="009E55BA">
            <w:rPr>
              <w:rFonts w:ascii="Arial" w:hAnsi="Arial"/>
              <w:sz w:val="16"/>
              <w:szCs w:val="16"/>
            </w:rPr>
            <w:t>VKL: öffentlich</w:t>
          </w:r>
        </w:p>
      </w:tc>
      <w:tc>
        <w:tcPr>
          <w:tcW w:w="1825" w:type="dxa"/>
          <w:vAlign w:val="center"/>
        </w:tcPr>
        <w:p w14:paraId="63A855F4" w14:textId="77777777" w:rsidR="009E55BA" w:rsidRPr="009E55BA" w:rsidRDefault="009E55BA" w:rsidP="009E55BA">
          <w:pPr>
            <w:pStyle w:val="Fuzeile"/>
            <w:spacing w:before="0"/>
            <w:rPr>
              <w:rFonts w:ascii="Arial" w:hAnsi="Arial"/>
              <w:sz w:val="16"/>
              <w:szCs w:val="16"/>
            </w:rPr>
          </w:pPr>
          <w:r w:rsidRPr="009E55BA">
            <w:rPr>
              <w:rFonts w:ascii="Arial" w:hAnsi="Arial"/>
              <w:sz w:val="16"/>
              <w:szCs w:val="16"/>
            </w:rPr>
            <w:t xml:space="preserve">Seite </w: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9E55BA">
            <w:rPr>
              <w:rFonts w:ascii="Arial" w:hAnsi="Arial"/>
              <w:bCs/>
              <w:sz w:val="16"/>
              <w:szCs w:val="16"/>
            </w:rPr>
            <w:instrText>PAGE  \* Arabic  \* MERGEFORMAT</w:instrTex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separate"/>
          </w:r>
          <w:r w:rsidRPr="009E55BA">
            <w:rPr>
              <w:rFonts w:ascii="Arial" w:hAnsi="Arial"/>
              <w:bCs/>
              <w:noProof/>
              <w:sz w:val="16"/>
              <w:szCs w:val="16"/>
            </w:rPr>
            <w:t>1</w: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9E55BA">
            <w:rPr>
              <w:rFonts w:ascii="Arial" w:hAnsi="Arial"/>
              <w:bCs/>
              <w:sz w:val="16"/>
              <w:szCs w:val="16"/>
            </w:rPr>
            <w:t xml:space="preserve"> von </w: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9E55BA">
            <w:rPr>
              <w:rFonts w:ascii="Arial" w:hAnsi="Arial"/>
              <w:bCs/>
              <w:sz w:val="16"/>
              <w:szCs w:val="16"/>
            </w:rPr>
            <w:instrText>NUMPAGES  \* Arabic  \* MERGEFORMAT</w:instrTex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separate"/>
          </w:r>
          <w:r w:rsidRPr="009E55BA">
            <w:rPr>
              <w:rFonts w:ascii="Arial" w:hAnsi="Arial"/>
              <w:bCs/>
              <w:noProof/>
              <w:sz w:val="16"/>
              <w:szCs w:val="16"/>
            </w:rPr>
            <w:t>3</w: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50C98D6D" w14:textId="77777777" w:rsidR="009E55BA" w:rsidRDefault="009E55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Web2"/>
      <w:tblW w:w="9498" w:type="dxa"/>
      <w:tblInd w:w="-8" w:type="dxa"/>
      <w:tblLayout w:type="fixed"/>
      <w:tblLook w:val="01E0" w:firstRow="1" w:lastRow="1" w:firstColumn="1" w:lastColumn="1" w:noHBand="0" w:noVBand="0"/>
    </w:tblPr>
    <w:tblGrid>
      <w:gridCol w:w="4395"/>
      <w:gridCol w:w="1842"/>
      <w:gridCol w:w="1376"/>
      <w:gridCol w:w="1885"/>
    </w:tblGrid>
    <w:tr w:rsidR="00A971C7" w:rsidRPr="009E55BA" w14:paraId="14D13067" w14:textId="77777777" w:rsidTr="00BF53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335" w:type="dxa"/>
          <w:vAlign w:val="center"/>
        </w:tcPr>
        <w:p w14:paraId="348C6AAA" w14:textId="77777777" w:rsidR="00A971C7" w:rsidRPr="009E55BA" w:rsidRDefault="00A971C7" w:rsidP="00A971C7">
          <w:pPr>
            <w:pStyle w:val="Fuzeile"/>
            <w:tabs>
              <w:tab w:val="left" w:pos="5201"/>
            </w:tabs>
            <w:spacing w:before="0"/>
            <w:ind w:left="-108"/>
            <w:rPr>
              <w:rFonts w:ascii="Arial" w:hAnsi="Arial"/>
              <w:sz w:val="16"/>
              <w:szCs w:val="16"/>
              <w:lang w:val="en-GB"/>
            </w:rPr>
          </w:pPr>
          <w:r w:rsidRPr="009E55BA">
            <w:rPr>
              <w:rFonts w:ascii="Arial" w:hAnsi="Arial"/>
              <w:sz w:val="16"/>
              <w:szCs w:val="16"/>
            </w:rPr>
            <w:fldChar w:fldCharType="begin"/>
          </w:r>
          <w:r w:rsidRPr="009E55BA">
            <w:rPr>
              <w:rFonts w:ascii="Arial" w:hAnsi="Arial"/>
              <w:sz w:val="16"/>
              <w:szCs w:val="16"/>
              <w:lang w:val="en-GB"/>
            </w:rPr>
            <w:instrText xml:space="preserve"> FILENAME \* MERGEFORMAT </w:instrText>
          </w:r>
          <w:r w:rsidRPr="009E55BA">
            <w:rPr>
              <w:rFonts w:ascii="Arial" w:hAnsi="Arial"/>
              <w:sz w:val="16"/>
              <w:szCs w:val="16"/>
            </w:rPr>
            <w:fldChar w:fldCharType="separate"/>
          </w:r>
          <w:r w:rsidRPr="009E55BA">
            <w:rPr>
              <w:rFonts w:ascii="Arial" w:hAnsi="Arial"/>
              <w:noProof/>
              <w:sz w:val="16"/>
              <w:szCs w:val="16"/>
              <w:lang w:val="en-GB"/>
            </w:rPr>
            <w:t>FM-BA-ZET-Pers-PcM-002_Selfassessment.docx</w:t>
          </w:r>
          <w:r w:rsidRPr="009E55BA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1802" w:type="dxa"/>
          <w:vAlign w:val="center"/>
        </w:tcPr>
        <w:p w14:paraId="09E4D5E6" w14:textId="7477E411" w:rsidR="00A971C7" w:rsidRPr="009E55BA" w:rsidRDefault="00A971C7" w:rsidP="00A971C7">
          <w:pPr>
            <w:pStyle w:val="Fuzeile"/>
            <w:tabs>
              <w:tab w:val="left" w:pos="5201"/>
            </w:tabs>
            <w:spacing w:before="0"/>
            <w:ind w:left="-108"/>
            <w:rPr>
              <w:rFonts w:ascii="Arial" w:hAnsi="Arial"/>
              <w:sz w:val="16"/>
              <w:szCs w:val="16"/>
            </w:rPr>
          </w:pPr>
          <w:r w:rsidRPr="009E55BA">
            <w:rPr>
              <w:rFonts w:ascii="Arial" w:hAnsi="Arial"/>
              <w:sz w:val="16"/>
              <w:szCs w:val="16"/>
            </w:rPr>
            <w:t>Revision: 0</w:t>
          </w:r>
          <w:r w:rsidR="00E9306A">
            <w:rPr>
              <w:rFonts w:ascii="Arial" w:hAnsi="Arial"/>
              <w:sz w:val="16"/>
              <w:szCs w:val="16"/>
            </w:rPr>
            <w:t>1</w:t>
          </w:r>
          <w:r w:rsidR="00DD4450">
            <w:rPr>
              <w:rFonts w:ascii="Arial" w:hAnsi="Arial"/>
              <w:sz w:val="16"/>
              <w:szCs w:val="16"/>
            </w:rPr>
            <w:t>/</w:t>
          </w:r>
          <w:r w:rsidR="00E9306A">
            <w:rPr>
              <w:rFonts w:ascii="Arial" w:hAnsi="Arial"/>
              <w:sz w:val="16"/>
              <w:szCs w:val="16"/>
            </w:rPr>
            <w:t>06.23</w:t>
          </w:r>
        </w:p>
      </w:tc>
      <w:tc>
        <w:tcPr>
          <w:tcW w:w="1336" w:type="dxa"/>
          <w:vAlign w:val="center"/>
        </w:tcPr>
        <w:p w14:paraId="2AEE9FBD" w14:textId="77777777" w:rsidR="00A971C7" w:rsidRPr="009E55BA" w:rsidRDefault="00A971C7" w:rsidP="00A971C7">
          <w:pPr>
            <w:pStyle w:val="Fuzeile"/>
            <w:tabs>
              <w:tab w:val="left" w:pos="5201"/>
            </w:tabs>
            <w:spacing w:before="0"/>
            <w:ind w:left="-108"/>
            <w:rPr>
              <w:rFonts w:ascii="Arial" w:hAnsi="Arial"/>
              <w:sz w:val="16"/>
              <w:szCs w:val="16"/>
            </w:rPr>
          </w:pPr>
          <w:r w:rsidRPr="009E55BA">
            <w:rPr>
              <w:rFonts w:ascii="Arial" w:hAnsi="Arial"/>
              <w:sz w:val="16"/>
              <w:szCs w:val="16"/>
            </w:rPr>
            <w:t>VKL: öffentlich</w:t>
          </w:r>
        </w:p>
      </w:tc>
      <w:tc>
        <w:tcPr>
          <w:tcW w:w="1825" w:type="dxa"/>
          <w:vAlign w:val="center"/>
        </w:tcPr>
        <w:p w14:paraId="1F72DE91" w14:textId="77777777" w:rsidR="00A971C7" w:rsidRPr="009E55BA" w:rsidRDefault="00A971C7" w:rsidP="00A971C7">
          <w:pPr>
            <w:pStyle w:val="Fuzeile"/>
            <w:spacing w:before="0"/>
            <w:rPr>
              <w:rFonts w:ascii="Arial" w:hAnsi="Arial"/>
              <w:sz w:val="16"/>
              <w:szCs w:val="16"/>
            </w:rPr>
          </w:pPr>
          <w:r w:rsidRPr="009E55BA">
            <w:rPr>
              <w:rFonts w:ascii="Arial" w:hAnsi="Arial"/>
              <w:sz w:val="16"/>
              <w:szCs w:val="16"/>
            </w:rPr>
            <w:t xml:space="preserve">Seite </w: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9E55BA">
            <w:rPr>
              <w:rFonts w:ascii="Arial" w:hAnsi="Arial"/>
              <w:bCs/>
              <w:sz w:val="16"/>
              <w:szCs w:val="16"/>
            </w:rPr>
            <w:instrText>PAGE  \* Arabic  \* MERGEFORMAT</w:instrTex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separate"/>
          </w:r>
          <w:r w:rsidRPr="009E55BA">
            <w:rPr>
              <w:rFonts w:ascii="Arial" w:hAnsi="Arial"/>
              <w:bCs/>
              <w:noProof/>
              <w:sz w:val="16"/>
              <w:szCs w:val="16"/>
            </w:rPr>
            <w:t>1</w: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9E55BA">
            <w:rPr>
              <w:rFonts w:ascii="Arial" w:hAnsi="Arial"/>
              <w:bCs/>
              <w:sz w:val="16"/>
              <w:szCs w:val="16"/>
            </w:rPr>
            <w:t xml:space="preserve"> von </w: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9E55BA">
            <w:rPr>
              <w:rFonts w:ascii="Arial" w:hAnsi="Arial"/>
              <w:bCs/>
              <w:sz w:val="16"/>
              <w:szCs w:val="16"/>
            </w:rPr>
            <w:instrText>NUMPAGES  \* Arabic  \* MERGEFORMAT</w:instrTex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separate"/>
          </w:r>
          <w:r w:rsidRPr="009E55BA">
            <w:rPr>
              <w:rFonts w:ascii="Arial" w:hAnsi="Arial"/>
              <w:bCs/>
              <w:noProof/>
              <w:sz w:val="16"/>
              <w:szCs w:val="16"/>
            </w:rPr>
            <w:t>3</w:t>
          </w:r>
          <w:r w:rsidRPr="009E55BA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8BE388D" w14:textId="77777777" w:rsidR="00A971C7" w:rsidRDefault="00A97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488D" w14:textId="77777777" w:rsidR="00A155F0" w:rsidRDefault="00A155F0" w:rsidP="00A155F0">
      <w:r>
        <w:separator/>
      </w:r>
    </w:p>
  </w:footnote>
  <w:footnote w:type="continuationSeparator" w:id="0">
    <w:p w14:paraId="783058F4" w14:textId="77777777" w:rsidR="00A155F0" w:rsidRDefault="00A155F0" w:rsidP="00A1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C715" w14:textId="77777777" w:rsidR="00E9306A" w:rsidRDefault="00E930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Web2"/>
      <w:tblW w:w="9214" w:type="dxa"/>
      <w:tblInd w:w="-8" w:type="dxa"/>
      <w:tblLayout w:type="fixed"/>
      <w:tblLook w:val="01E0" w:firstRow="1" w:lastRow="1" w:firstColumn="1" w:lastColumn="1" w:noHBand="0" w:noVBand="0"/>
    </w:tblPr>
    <w:tblGrid>
      <w:gridCol w:w="7230"/>
      <w:gridCol w:w="1984"/>
    </w:tblGrid>
    <w:tr w:rsidR="00DD4450" w:rsidRPr="00E9306A" w14:paraId="195BDF98" w14:textId="77777777" w:rsidTr="00DD445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7170" w:type="dxa"/>
          <w:vAlign w:val="center"/>
        </w:tcPr>
        <w:p w14:paraId="4F92D5B0" w14:textId="77777777" w:rsidR="00DD4450" w:rsidRPr="008C3131" w:rsidRDefault="00DD4450" w:rsidP="00DD4450">
          <w:pPr>
            <w:pStyle w:val="Titel"/>
            <w:spacing w:before="0" w:after="0" w:line="240" w:lineRule="auto"/>
            <w:rPr>
              <w:sz w:val="28"/>
              <w:szCs w:val="28"/>
              <w:lang w:val="en-GB"/>
            </w:rPr>
          </w:pPr>
          <w:r w:rsidRPr="009E55BA">
            <w:rPr>
              <w:sz w:val="28"/>
              <w:szCs w:val="28"/>
              <w:lang w:val="en-GB"/>
            </w:rPr>
            <w:t xml:space="preserve">Self-Assessment </w:t>
          </w:r>
          <w:proofErr w:type="spellStart"/>
          <w:r w:rsidRPr="008C3131">
            <w:rPr>
              <w:sz w:val="28"/>
              <w:szCs w:val="28"/>
              <w:lang w:val="en-GB"/>
            </w:rPr>
            <w:t>P</w:t>
          </w:r>
          <w:r>
            <w:rPr>
              <w:sz w:val="28"/>
              <w:szCs w:val="28"/>
              <w:lang w:val="en-GB"/>
            </w:rPr>
            <w:t>c</w:t>
          </w:r>
          <w:r w:rsidRPr="008C3131">
            <w:rPr>
              <w:sz w:val="28"/>
              <w:szCs w:val="28"/>
              <w:lang w:val="en-GB"/>
            </w:rPr>
            <w:t>M</w:t>
          </w:r>
          <w:proofErr w:type="spellEnd"/>
          <w:r>
            <w:rPr>
              <w:sz w:val="28"/>
              <w:szCs w:val="28"/>
              <w:lang w:val="en-GB"/>
            </w:rPr>
            <w:t xml:space="preserve"> </w:t>
          </w:r>
          <w:r w:rsidRPr="008C3131">
            <w:rPr>
              <w:sz w:val="28"/>
              <w:szCs w:val="28"/>
              <w:lang w:val="en-GB"/>
            </w:rPr>
            <w:t xml:space="preserve">und </w:t>
          </w:r>
          <w:proofErr w:type="spellStart"/>
          <w:r w:rsidRPr="008C3131">
            <w:rPr>
              <w:sz w:val="28"/>
              <w:szCs w:val="28"/>
              <w:lang w:val="en-GB"/>
            </w:rPr>
            <w:t>S</w:t>
          </w:r>
          <w:r>
            <w:rPr>
              <w:sz w:val="28"/>
              <w:szCs w:val="28"/>
              <w:lang w:val="en-GB"/>
            </w:rPr>
            <w:t>PcM</w:t>
          </w:r>
          <w:proofErr w:type="spellEnd"/>
        </w:p>
      </w:tc>
      <w:tc>
        <w:tcPr>
          <w:tcW w:w="1924" w:type="dxa"/>
          <w:vMerge w:val="restart"/>
          <w:vAlign w:val="center"/>
        </w:tcPr>
        <w:p w14:paraId="4F1CA7BD" w14:textId="77777777" w:rsidR="00DD4450" w:rsidRPr="008C3131" w:rsidRDefault="00DD4450" w:rsidP="00DD4450">
          <w:pPr>
            <w:pStyle w:val="Titel"/>
            <w:spacing w:before="0" w:after="0" w:line="240" w:lineRule="auto"/>
            <w:rPr>
              <w:sz w:val="24"/>
              <w:szCs w:val="24"/>
              <w:lang w:val="en-GB"/>
            </w:rPr>
          </w:pPr>
          <w:r w:rsidRPr="00592E46">
            <w:rPr>
              <w:noProof/>
              <w:sz w:val="24"/>
              <w:szCs w:val="24"/>
              <w:lang w:val="de-AT" w:eastAsia="de-AT"/>
            </w:rPr>
            <w:drawing>
              <wp:anchor distT="0" distB="0" distL="114300" distR="114300" simplePos="0" relativeHeight="251661312" behindDoc="0" locked="0" layoutInCell="1" allowOverlap="1" wp14:anchorId="43E179EC" wp14:editId="3C0F1A4B">
                <wp:simplePos x="0" y="0"/>
                <wp:positionH relativeFrom="column">
                  <wp:posOffset>68580</wp:posOffset>
                </wp:positionH>
                <wp:positionV relativeFrom="paragraph">
                  <wp:posOffset>-17780</wp:posOffset>
                </wp:positionV>
                <wp:extent cx="968375" cy="543560"/>
                <wp:effectExtent l="0" t="0" r="3175" b="889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D4450" w:rsidRPr="001E41AD" w14:paraId="18064714" w14:textId="77777777" w:rsidTr="00DD4450">
      <w:trPr>
        <w:trHeight w:val="489"/>
      </w:trPr>
      <w:tc>
        <w:tcPr>
          <w:tcW w:w="7170" w:type="dxa"/>
          <w:vAlign w:val="center"/>
        </w:tcPr>
        <w:p w14:paraId="749D8D34" w14:textId="3ACCC3A1" w:rsidR="00DD4450" w:rsidRPr="00283B5E" w:rsidRDefault="00DD4450" w:rsidP="00DD4450">
          <w:pPr>
            <w:pStyle w:val="Titel"/>
            <w:spacing w:before="0" w:after="0" w:line="240" w:lineRule="auto"/>
            <w:rPr>
              <w:sz w:val="24"/>
              <w:szCs w:val="24"/>
            </w:rPr>
          </w:pPr>
          <w:r>
            <w:rPr>
              <w:sz w:val="20"/>
              <w:szCs w:val="20"/>
            </w:rPr>
            <w:t>Zertifizierungsstelle der TÜV AUSTRIA GMBH</w:t>
          </w:r>
        </w:p>
      </w:tc>
      <w:tc>
        <w:tcPr>
          <w:tcW w:w="1924" w:type="dxa"/>
          <w:vMerge/>
          <w:vAlign w:val="center"/>
        </w:tcPr>
        <w:p w14:paraId="5B3EEC90" w14:textId="77777777" w:rsidR="00DD4450" w:rsidRPr="00283B5E" w:rsidRDefault="00DD4450" w:rsidP="00DD4450">
          <w:pPr>
            <w:pStyle w:val="Tite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</w:p>
      </w:tc>
    </w:tr>
  </w:tbl>
  <w:p w14:paraId="65D2C8D6" w14:textId="77777777" w:rsidR="00A971C7" w:rsidRDefault="00A971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Web2"/>
      <w:tblW w:w="9356" w:type="dxa"/>
      <w:tblInd w:w="-8" w:type="dxa"/>
      <w:tblLayout w:type="fixed"/>
      <w:tblLook w:val="01E0" w:firstRow="1" w:lastRow="1" w:firstColumn="1" w:lastColumn="1" w:noHBand="0" w:noVBand="0"/>
    </w:tblPr>
    <w:tblGrid>
      <w:gridCol w:w="7513"/>
      <w:gridCol w:w="1843"/>
    </w:tblGrid>
    <w:tr w:rsidR="00A155F0" w:rsidRPr="00E9306A" w14:paraId="0A79104B" w14:textId="77777777" w:rsidTr="00DD445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7453" w:type="dxa"/>
          <w:vAlign w:val="center"/>
        </w:tcPr>
        <w:p w14:paraId="15005894" w14:textId="1DB84C5E" w:rsidR="00A155F0" w:rsidRPr="008C3131" w:rsidRDefault="009E55BA" w:rsidP="00A155F0">
          <w:pPr>
            <w:pStyle w:val="Titel"/>
            <w:spacing w:before="0" w:after="0" w:line="240" w:lineRule="auto"/>
            <w:rPr>
              <w:sz w:val="28"/>
              <w:szCs w:val="28"/>
              <w:lang w:val="en-GB"/>
            </w:rPr>
          </w:pPr>
          <w:r w:rsidRPr="009E55BA">
            <w:rPr>
              <w:sz w:val="28"/>
              <w:szCs w:val="28"/>
              <w:lang w:val="en-GB"/>
            </w:rPr>
            <w:t>Self-Assessment</w:t>
          </w:r>
          <w:r w:rsidR="00A155F0" w:rsidRPr="009E55BA">
            <w:rPr>
              <w:sz w:val="28"/>
              <w:szCs w:val="28"/>
              <w:lang w:val="en-GB"/>
            </w:rPr>
            <w:t xml:space="preserve"> </w:t>
          </w:r>
          <w:proofErr w:type="spellStart"/>
          <w:r w:rsidR="00A155F0" w:rsidRPr="008C3131">
            <w:rPr>
              <w:sz w:val="28"/>
              <w:szCs w:val="28"/>
              <w:lang w:val="en-GB"/>
            </w:rPr>
            <w:t>P</w:t>
          </w:r>
          <w:r w:rsidR="00A155F0">
            <w:rPr>
              <w:sz w:val="28"/>
              <w:szCs w:val="28"/>
              <w:lang w:val="en-GB"/>
            </w:rPr>
            <w:t>c</w:t>
          </w:r>
          <w:r w:rsidR="00A155F0" w:rsidRPr="008C3131">
            <w:rPr>
              <w:sz w:val="28"/>
              <w:szCs w:val="28"/>
              <w:lang w:val="en-GB"/>
            </w:rPr>
            <w:t>M</w:t>
          </w:r>
          <w:proofErr w:type="spellEnd"/>
          <w:r w:rsidR="00A155F0">
            <w:rPr>
              <w:sz w:val="28"/>
              <w:szCs w:val="28"/>
              <w:lang w:val="en-GB"/>
            </w:rPr>
            <w:t xml:space="preserve"> </w:t>
          </w:r>
          <w:r w:rsidR="00A155F0" w:rsidRPr="008C3131">
            <w:rPr>
              <w:sz w:val="28"/>
              <w:szCs w:val="28"/>
              <w:lang w:val="en-GB"/>
            </w:rPr>
            <w:t xml:space="preserve">und </w:t>
          </w:r>
          <w:proofErr w:type="spellStart"/>
          <w:r w:rsidR="00A155F0" w:rsidRPr="008C3131">
            <w:rPr>
              <w:sz w:val="28"/>
              <w:szCs w:val="28"/>
              <w:lang w:val="en-GB"/>
            </w:rPr>
            <w:t>S</w:t>
          </w:r>
          <w:r w:rsidR="00A155F0">
            <w:rPr>
              <w:sz w:val="28"/>
              <w:szCs w:val="28"/>
              <w:lang w:val="en-GB"/>
            </w:rPr>
            <w:t>PcM</w:t>
          </w:r>
          <w:proofErr w:type="spellEnd"/>
        </w:p>
      </w:tc>
      <w:tc>
        <w:tcPr>
          <w:tcW w:w="1783" w:type="dxa"/>
          <w:vMerge w:val="restart"/>
          <w:vAlign w:val="center"/>
        </w:tcPr>
        <w:p w14:paraId="4952D9C4" w14:textId="77777777" w:rsidR="00A155F0" w:rsidRPr="008C3131" w:rsidRDefault="00A155F0" w:rsidP="00A155F0">
          <w:pPr>
            <w:pStyle w:val="Titel"/>
            <w:spacing w:before="0" w:after="0" w:line="240" w:lineRule="auto"/>
            <w:rPr>
              <w:sz w:val="24"/>
              <w:szCs w:val="24"/>
              <w:lang w:val="en-GB"/>
            </w:rPr>
          </w:pPr>
          <w:r w:rsidRPr="00592E46">
            <w:rPr>
              <w:noProof/>
              <w:sz w:val="24"/>
              <w:szCs w:val="24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77886FBF" wp14:editId="4833E062">
                <wp:simplePos x="0" y="0"/>
                <wp:positionH relativeFrom="column">
                  <wp:posOffset>68580</wp:posOffset>
                </wp:positionH>
                <wp:positionV relativeFrom="paragraph">
                  <wp:posOffset>-17780</wp:posOffset>
                </wp:positionV>
                <wp:extent cx="968375" cy="543560"/>
                <wp:effectExtent l="0" t="0" r="3175" b="889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155F0" w:rsidRPr="001E41AD" w14:paraId="17857FE7" w14:textId="77777777" w:rsidTr="00DD4450">
      <w:trPr>
        <w:trHeight w:val="489"/>
      </w:trPr>
      <w:tc>
        <w:tcPr>
          <w:tcW w:w="7453" w:type="dxa"/>
          <w:vAlign w:val="center"/>
        </w:tcPr>
        <w:p w14:paraId="6172C9C9" w14:textId="0ECF1E5E" w:rsidR="00A155F0" w:rsidRPr="00283B5E" w:rsidRDefault="00A155F0" w:rsidP="00A155F0">
          <w:pPr>
            <w:pStyle w:val="Titel"/>
            <w:spacing w:before="0" w:after="0" w:line="240" w:lineRule="auto"/>
            <w:rPr>
              <w:sz w:val="24"/>
              <w:szCs w:val="24"/>
            </w:rPr>
          </w:pPr>
          <w:r>
            <w:rPr>
              <w:sz w:val="20"/>
              <w:szCs w:val="20"/>
            </w:rPr>
            <w:t>Zertifizierungsstelle der TÜV AUSTRIA GMBH</w:t>
          </w:r>
        </w:p>
      </w:tc>
      <w:tc>
        <w:tcPr>
          <w:tcW w:w="1783" w:type="dxa"/>
          <w:vMerge/>
          <w:vAlign w:val="center"/>
        </w:tcPr>
        <w:p w14:paraId="0BB41B3C" w14:textId="77777777" w:rsidR="00A155F0" w:rsidRPr="00283B5E" w:rsidRDefault="00A155F0" w:rsidP="00A155F0">
          <w:pPr>
            <w:pStyle w:val="Tite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</w:p>
      </w:tc>
    </w:tr>
  </w:tbl>
  <w:p w14:paraId="4E2F127D" w14:textId="77777777" w:rsidR="00A155F0" w:rsidRDefault="00A155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F09A4"/>
    <w:multiLevelType w:val="hybridMultilevel"/>
    <w:tmpl w:val="1D521C62"/>
    <w:lvl w:ilvl="0" w:tplc="3612D810">
      <w:start w:val="1"/>
      <w:numFmt w:val="decimal"/>
      <w:pStyle w:val="berschrift1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924F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76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0E"/>
    <w:rsid w:val="00007B81"/>
    <w:rsid w:val="00075A0E"/>
    <w:rsid w:val="00077AF1"/>
    <w:rsid w:val="005D3122"/>
    <w:rsid w:val="00915EC2"/>
    <w:rsid w:val="009E55BA"/>
    <w:rsid w:val="00A155F0"/>
    <w:rsid w:val="00A971C7"/>
    <w:rsid w:val="00AA3918"/>
    <w:rsid w:val="00CA45AB"/>
    <w:rsid w:val="00CE0B43"/>
    <w:rsid w:val="00DD4450"/>
    <w:rsid w:val="00E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243E"/>
  <w15:chartTrackingRefBased/>
  <w15:docId w15:val="{0D8E3E38-46AB-4310-ABCC-22128AB2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5A0E"/>
    <w:pPr>
      <w:spacing w:after="0" w:line="240" w:lineRule="auto"/>
    </w:pPr>
    <w:rPr>
      <w:rFonts w:ascii="Gill Alt One MT Light" w:eastAsia="Times New Roman" w:hAnsi="Gill Alt One MT Light" w:cs="Arial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75A0E"/>
    <w:pPr>
      <w:keepNext/>
      <w:numPr>
        <w:numId w:val="1"/>
      </w:numPr>
      <w:outlineLvl w:val="0"/>
    </w:pPr>
    <w:rPr>
      <w:rFonts w:ascii="Gill Alt One MT" w:hAnsi="Gill Alt One MT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75A0E"/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075A0E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KopfzeileZchn">
    <w:name w:val="Kopfzeile Zchn"/>
    <w:basedOn w:val="Absatz-Standardschriftart"/>
    <w:link w:val="Kopfzeile"/>
    <w:rsid w:val="00075A0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075A0E"/>
    <w:rPr>
      <w:rFonts w:ascii="Tahoma" w:hAnsi="Tahoma" w:cs="Times New Roman"/>
      <w:sz w:val="22"/>
    </w:rPr>
  </w:style>
  <w:style w:type="character" w:customStyle="1" w:styleId="Textkrper3Zchn">
    <w:name w:val="Textkörper 3 Zchn"/>
    <w:basedOn w:val="Absatz-Standardschriftart"/>
    <w:link w:val="Textkrper3"/>
    <w:rsid w:val="00075A0E"/>
    <w:rPr>
      <w:rFonts w:ascii="Tahoma" w:eastAsia="Times New Roman" w:hAnsi="Tahoma" w:cs="Times New Roman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A155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55F0"/>
    <w:rPr>
      <w:rFonts w:ascii="Gill Alt One MT Light" w:eastAsia="Times New Roman" w:hAnsi="Gill Alt One MT Light" w:cs="Arial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A155F0"/>
    <w:pPr>
      <w:spacing w:before="240" w:after="60" w:line="240" w:lineRule="atLeast"/>
      <w:jc w:val="center"/>
      <w:outlineLvl w:val="0"/>
    </w:pPr>
    <w:rPr>
      <w:rFonts w:ascii="Arial" w:hAnsi="Arial"/>
      <w:b/>
      <w:bCs/>
      <w:kern w:val="28"/>
      <w:sz w:val="48"/>
      <w:szCs w:val="32"/>
    </w:rPr>
  </w:style>
  <w:style w:type="character" w:customStyle="1" w:styleId="TitelZchn">
    <w:name w:val="Titel Zchn"/>
    <w:basedOn w:val="Absatz-Standardschriftart"/>
    <w:link w:val="Titel"/>
    <w:rsid w:val="00A155F0"/>
    <w:rPr>
      <w:rFonts w:ascii="Arial" w:eastAsia="Times New Roman" w:hAnsi="Arial" w:cs="Arial"/>
      <w:b/>
      <w:bCs/>
      <w:kern w:val="28"/>
      <w:sz w:val="48"/>
      <w:szCs w:val="32"/>
      <w:lang w:eastAsia="de-DE"/>
    </w:rPr>
  </w:style>
  <w:style w:type="table" w:styleId="TabelleWeb2">
    <w:name w:val="Table Web 2"/>
    <w:basedOn w:val="NormaleTabelle"/>
    <w:rsid w:val="00A155F0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Bachner Susanne</dc:creator>
  <cp:keywords/>
  <dc:description/>
  <cp:lastModifiedBy>Restelica Sachie</cp:lastModifiedBy>
  <cp:revision>2</cp:revision>
  <dcterms:created xsi:type="dcterms:W3CDTF">2023-06-15T10:07:00Z</dcterms:created>
  <dcterms:modified xsi:type="dcterms:W3CDTF">2023-06-15T10:07:00Z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4d457-f809-4aad-82ba-0a5c5b17b8ca_Enabled">
    <vt:lpwstr>true</vt:lpwstr>
  </property>
  <property fmtid="{D5CDD505-2E9C-101B-9397-08002B2CF9AE}" pid="3" name="MSIP_Label_67c4d457-f809-4aad-82ba-0a5c5b17b8ca_SetDate">
    <vt:lpwstr>2023-06-15T10:05:41Z</vt:lpwstr>
  </property>
  <property fmtid="{D5CDD505-2E9C-101B-9397-08002B2CF9AE}" pid="4" name="MSIP_Label_67c4d457-f809-4aad-82ba-0a5c5b17b8ca_Method">
    <vt:lpwstr>Privileged</vt:lpwstr>
  </property>
  <property fmtid="{D5CDD505-2E9C-101B-9397-08002B2CF9AE}" pid="5" name="MSIP_Label_67c4d457-f809-4aad-82ba-0a5c5b17b8ca_Name">
    <vt:lpwstr>Internal</vt:lpwstr>
  </property>
  <property fmtid="{D5CDD505-2E9C-101B-9397-08002B2CF9AE}" pid="6" name="MSIP_Label_67c4d457-f809-4aad-82ba-0a5c5b17b8ca_SiteId">
    <vt:lpwstr>9bca2438-3ff2-47b0-bede-2efe38e71067</vt:lpwstr>
  </property>
  <property fmtid="{D5CDD505-2E9C-101B-9397-08002B2CF9AE}" pid="7" name="MSIP_Label_67c4d457-f809-4aad-82ba-0a5c5b17b8ca_ActionId">
    <vt:lpwstr>676ac8b3-f1a6-47c8-ae50-73ad0ab5a172</vt:lpwstr>
  </property>
  <property fmtid="{D5CDD505-2E9C-101B-9397-08002B2CF9AE}" pid="8" name="MSIP_Label_67c4d457-f809-4aad-82ba-0a5c5b17b8ca_ContentBits">
    <vt:lpwstr>0</vt:lpwstr>
  </property>
</Properties>
</file>